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24D" w:rsidRPr="00100849" w:rsidRDefault="0010637C" w:rsidP="00B620C4">
      <w:pPr>
        <w:pStyle w:val="NormalWeb"/>
        <w:shd w:val="clear" w:color="auto" w:fill="FFFFFF"/>
        <w:spacing w:line="330" w:lineRule="atLeast"/>
        <w:jc w:val="center"/>
        <w:rPr>
          <w:rStyle w:val="apple-converted-space"/>
          <w:rFonts w:ascii="Arial" w:hAnsi="Arial" w:cs="Arial"/>
          <w:b/>
          <w:color w:val="000000"/>
          <w:sz w:val="36"/>
          <w:szCs w:val="36"/>
        </w:rPr>
      </w:pPr>
      <w:bookmarkStart w:id="0" w:name="_GoBack"/>
      <w:bookmarkEnd w:id="0"/>
      <w:r w:rsidRPr="00100849">
        <w:rPr>
          <w:rStyle w:val="apple-converted-space"/>
          <w:rFonts w:ascii="Arial" w:hAnsi="Arial" w:cs="Arial"/>
          <w:b/>
          <w:color w:val="000000"/>
          <w:sz w:val="36"/>
          <w:szCs w:val="36"/>
        </w:rPr>
        <w:t>A polêmica questão do suicídio</w:t>
      </w:r>
    </w:p>
    <w:p w:rsidR="00017D3F" w:rsidRPr="00100849" w:rsidRDefault="00017D3F" w:rsidP="0066024D">
      <w:pPr>
        <w:pStyle w:val="NormalWeb"/>
        <w:shd w:val="clear" w:color="auto" w:fill="FFFFFF"/>
        <w:spacing w:line="330" w:lineRule="atLeast"/>
        <w:jc w:val="center"/>
        <w:rPr>
          <w:rStyle w:val="apple-converted-space"/>
          <w:rFonts w:ascii="Arial" w:hAnsi="Arial" w:cs="Arial"/>
          <w:color w:val="000000"/>
          <w:sz w:val="36"/>
          <w:szCs w:val="36"/>
        </w:rPr>
      </w:pPr>
    </w:p>
    <w:p w:rsidR="00823737" w:rsidRPr="00100849" w:rsidRDefault="00823737" w:rsidP="00823737">
      <w:pPr>
        <w:spacing w:after="120" w:line="480" w:lineRule="auto"/>
        <w:ind w:firstLine="709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 xml:space="preserve">      Senhoras e Senhores</w:t>
      </w:r>
      <w:r w:rsidR="004E739F" w:rsidRPr="00100849">
        <w:rPr>
          <w:rFonts w:ascii="Arial" w:hAnsi="Arial" w:cs="Arial"/>
          <w:sz w:val="36"/>
          <w:szCs w:val="36"/>
        </w:rPr>
        <w:t>,</w:t>
      </w:r>
      <w:r w:rsidRPr="00100849">
        <w:rPr>
          <w:rFonts w:ascii="Arial" w:hAnsi="Arial" w:cs="Arial"/>
          <w:sz w:val="36"/>
          <w:szCs w:val="36"/>
        </w:rPr>
        <w:t xml:space="preserve"> presentes</w:t>
      </w:r>
      <w:r w:rsidR="004E739F" w:rsidRPr="00100849">
        <w:rPr>
          <w:rFonts w:ascii="Arial" w:hAnsi="Arial" w:cs="Arial"/>
          <w:sz w:val="36"/>
          <w:szCs w:val="36"/>
        </w:rPr>
        <w:t xml:space="preserve"> neste </w:t>
      </w:r>
      <w:r w:rsidR="009205C6" w:rsidRPr="00100849">
        <w:rPr>
          <w:rFonts w:ascii="Arial" w:hAnsi="Arial" w:cs="Arial"/>
          <w:sz w:val="36"/>
          <w:szCs w:val="36"/>
        </w:rPr>
        <w:t>p</w:t>
      </w:r>
      <w:r w:rsidR="004E739F" w:rsidRPr="00100849">
        <w:rPr>
          <w:rFonts w:ascii="Arial" w:hAnsi="Arial" w:cs="Arial"/>
          <w:sz w:val="36"/>
          <w:szCs w:val="36"/>
        </w:rPr>
        <w:t>lenário</w:t>
      </w:r>
      <w:r w:rsidRPr="00100849">
        <w:rPr>
          <w:rFonts w:ascii="Arial" w:hAnsi="Arial" w:cs="Arial"/>
          <w:sz w:val="36"/>
          <w:szCs w:val="36"/>
        </w:rPr>
        <w:t xml:space="preserve"> ou que estejam nos ouvindo ou assistindo </w:t>
      </w:r>
      <w:r w:rsidR="004E739F" w:rsidRPr="00100849">
        <w:rPr>
          <w:rFonts w:ascii="Arial" w:hAnsi="Arial" w:cs="Arial"/>
          <w:sz w:val="36"/>
          <w:szCs w:val="36"/>
        </w:rPr>
        <w:t>nos meios de comunicação da Câmara dos Deputados</w:t>
      </w:r>
      <w:r w:rsidRPr="00100849">
        <w:rPr>
          <w:rFonts w:ascii="Arial" w:hAnsi="Arial" w:cs="Arial"/>
          <w:sz w:val="36"/>
          <w:szCs w:val="36"/>
        </w:rPr>
        <w:t>, e, em especial, ilustres cidadãos do Estado do Espírito Santo, que tenho a honra de representar.</w:t>
      </w:r>
    </w:p>
    <w:p w:rsidR="00B620C4" w:rsidRPr="00100849" w:rsidRDefault="0053694F" w:rsidP="00823737">
      <w:pPr>
        <w:pStyle w:val="NormalWeb"/>
        <w:shd w:val="clear" w:color="auto" w:fill="FFFFFF"/>
        <w:spacing w:before="0" w:beforeAutospacing="0" w:after="525" w:afterAutospacing="0" w:line="480" w:lineRule="auto"/>
        <w:ind w:firstLine="708"/>
        <w:jc w:val="both"/>
        <w:rPr>
          <w:rFonts w:ascii="Arial" w:hAnsi="Arial" w:cs="Arial"/>
          <w:color w:val="000000" w:themeColor="text1"/>
          <w:sz w:val="36"/>
          <w:szCs w:val="36"/>
        </w:rPr>
      </w:pPr>
      <w:r w:rsidRPr="00100849">
        <w:rPr>
          <w:rFonts w:ascii="Arial" w:hAnsi="Arial" w:cs="Arial"/>
          <w:b/>
          <w:color w:val="000000" w:themeColor="text1"/>
          <w:sz w:val="36"/>
          <w:szCs w:val="36"/>
        </w:rPr>
        <w:t>A cada 40 segundos uma pessoa se suicida no mundo, segundo estimativa da Organização Mundial da Saúde</w:t>
      </w:r>
      <w:r w:rsidR="004F6743" w:rsidRPr="00100849">
        <w:rPr>
          <w:rFonts w:ascii="Arial" w:hAnsi="Arial" w:cs="Arial"/>
          <w:b/>
          <w:color w:val="000000" w:themeColor="text1"/>
          <w:sz w:val="36"/>
          <w:szCs w:val="36"/>
        </w:rPr>
        <w:t xml:space="preserve"> –</w:t>
      </w:r>
      <w:r w:rsidR="004E739F" w:rsidRPr="00100849">
        <w:rPr>
          <w:rFonts w:ascii="Arial" w:hAnsi="Arial" w:cs="Arial"/>
          <w:b/>
          <w:color w:val="000000" w:themeColor="text1"/>
          <w:sz w:val="36"/>
          <w:szCs w:val="36"/>
        </w:rPr>
        <w:t xml:space="preserve"> OMS</w:t>
      </w:r>
      <w:r w:rsidRPr="00100849">
        <w:rPr>
          <w:rFonts w:ascii="Arial" w:hAnsi="Arial" w:cs="Arial"/>
          <w:b/>
          <w:color w:val="000000" w:themeColor="text1"/>
          <w:sz w:val="36"/>
          <w:szCs w:val="36"/>
        </w:rPr>
        <w:t>.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 </w:t>
      </w:r>
      <w:r w:rsidR="004E739F" w:rsidRPr="00100849">
        <w:rPr>
          <w:rFonts w:ascii="Arial" w:hAnsi="Arial" w:cs="Arial"/>
          <w:color w:val="000000" w:themeColor="text1"/>
          <w:sz w:val="36"/>
          <w:szCs w:val="36"/>
        </w:rPr>
        <w:t>Ess</w:t>
      </w:r>
      <w:r w:rsidR="004D009B" w:rsidRPr="00100849">
        <w:rPr>
          <w:rFonts w:ascii="Arial" w:hAnsi="Arial" w:cs="Arial"/>
          <w:color w:val="000000" w:themeColor="text1"/>
          <w:sz w:val="36"/>
          <w:szCs w:val="36"/>
        </w:rPr>
        <w:t xml:space="preserve">e é o resultado do documento que reúne dados compilados em dez anos de pesquisas sobre </w:t>
      </w:r>
      <w:r w:rsidR="004E739F" w:rsidRPr="00100849">
        <w:rPr>
          <w:rFonts w:ascii="Arial" w:hAnsi="Arial" w:cs="Arial"/>
          <w:color w:val="000000" w:themeColor="text1"/>
          <w:sz w:val="36"/>
          <w:szCs w:val="36"/>
        </w:rPr>
        <w:t>o suicídio ao redor do planeta.</w:t>
      </w:r>
    </w:p>
    <w:p w:rsidR="004D009B" w:rsidRPr="00100849" w:rsidRDefault="004D009B" w:rsidP="00823737">
      <w:pPr>
        <w:pStyle w:val="NormalWeb"/>
        <w:shd w:val="clear" w:color="auto" w:fill="FFFFFF"/>
        <w:spacing w:before="0" w:beforeAutospacing="0" w:after="525" w:afterAutospacing="0" w:line="480" w:lineRule="auto"/>
        <w:ind w:firstLine="708"/>
        <w:jc w:val="both"/>
        <w:rPr>
          <w:rFonts w:ascii="Arial" w:hAnsi="Arial" w:cs="Arial"/>
          <w:color w:val="000000" w:themeColor="text1"/>
          <w:sz w:val="36"/>
          <w:szCs w:val="36"/>
        </w:rPr>
      </w:pP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O estudo descreve a questão como um grave problema mundial de saúde pública, frequentemente 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lastRenderedPageBreak/>
        <w:t>cercado de tabus</w:t>
      </w:r>
      <w:r w:rsidR="00823737" w:rsidRPr="00100849">
        <w:rPr>
          <w:rFonts w:ascii="Arial" w:hAnsi="Arial" w:cs="Arial"/>
          <w:color w:val="000000" w:themeColor="text1"/>
          <w:sz w:val="36"/>
          <w:szCs w:val="36"/>
        </w:rPr>
        <w:t>,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 </w:t>
      </w:r>
      <w:r w:rsidR="00823737" w:rsidRPr="00100849">
        <w:rPr>
          <w:rFonts w:ascii="Arial" w:hAnsi="Arial" w:cs="Arial"/>
          <w:color w:val="000000" w:themeColor="text1"/>
          <w:sz w:val="36"/>
          <w:szCs w:val="36"/>
        </w:rPr>
        <w:t>mas que precisa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 ser seriamente enfrentado pelas autoridades.</w:t>
      </w:r>
    </w:p>
    <w:p w:rsidR="00EC6BC7" w:rsidRPr="00100849" w:rsidRDefault="00EC6BC7" w:rsidP="007D44D9">
      <w:pPr>
        <w:pStyle w:val="NormalWeb"/>
        <w:shd w:val="clear" w:color="auto" w:fill="FFFFFF"/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</w:p>
    <w:p w:rsidR="00823737" w:rsidRPr="00100849" w:rsidRDefault="0053694F" w:rsidP="00823737">
      <w:pPr>
        <w:pStyle w:val="NormalWeb"/>
        <w:shd w:val="clear" w:color="auto" w:fill="FFFFFF"/>
        <w:spacing w:before="0" w:beforeAutospacing="0" w:after="525" w:afterAutospacing="0" w:line="480" w:lineRule="auto"/>
        <w:ind w:firstLine="708"/>
        <w:jc w:val="both"/>
        <w:rPr>
          <w:rFonts w:ascii="Arial" w:hAnsi="Arial" w:cs="Arial"/>
          <w:b/>
          <w:color w:val="000000" w:themeColor="text1"/>
          <w:sz w:val="36"/>
          <w:szCs w:val="36"/>
        </w:rPr>
      </w:pP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Em uma tentativa de reduzir esse </w:t>
      </w:r>
      <w:r w:rsidR="004E739F" w:rsidRPr="00100849">
        <w:rPr>
          <w:rFonts w:ascii="Arial" w:hAnsi="Arial" w:cs="Arial"/>
          <w:color w:val="000000" w:themeColor="text1"/>
          <w:sz w:val="36"/>
          <w:szCs w:val="36"/>
        </w:rPr>
        <w:t xml:space="preserve">alarmante 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>número</w:t>
      </w:r>
      <w:r w:rsidR="004D009B" w:rsidRPr="00100849">
        <w:rPr>
          <w:rFonts w:ascii="Arial" w:hAnsi="Arial" w:cs="Arial"/>
          <w:color w:val="000000" w:themeColor="text1"/>
          <w:sz w:val="36"/>
          <w:szCs w:val="36"/>
        </w:rPr>
        <w:t xml:space="preserve">, a 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>O</w:t>
      </w:r>
      <w:r w:rsidR="004D009B" w:rsidRPr="00100849">
        <w:rPr>
          <w:rFonts w:ascii="Arial" w:hAnsi="Arial" w:cs="Arial"/>
          <w:color w:val="000000" w:themeColor="text1"/>
          <w:sz w:val="36"/>
          <w:szCs w:val="36"/>
        </w:rPr>
        <w:t xml:space="preserve">rganização 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>M</w:t>
      </w:r>
      <w:r w:rsidR="004D009B" w:rsidRPr="00100849">
        <w:rPr>
          <w:rFonts w:ascii="Arial" w:hAnsi="Arial" w:cs="Arial"/>
          <w:color w:val="000000" w:themeColor="text1"/>
          <w:sz w:val="36"/>
          <w:szCs w:val="36"/>
        </w:rPr>
        <w:t xml:space="preserve">undial da 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>S</w:t>
      </w:r>
      <w:r w:rsidR="004D009B" w:rsidRPr="00100849">
        <w:rPr>
          <w:rFonts w:ascii="Arial" w:hAnsi="Arial" w:cs="Arial"/>
          <w:color w:val="000000" w:themeColor="text1"/>
          <w:sz w:val="36"/>
          <w:szCs w:val="36"/>
        </w:rPr>
        <w:t>aúde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 </w:t>
      </w:r>
      <w:r w:rsidR="004D009B" w:rsidRPr="00100849">
        <w:rPr>
          <w:rFonts w:ascii="Arial" w:hAnsi="Arial" w:cs="Arial"/>
          <w:color w:val="000000" w:themeColor="text1"/>
          <w:sz w:val="36"/>
          <w:szCs w:val="36"/>
        </w:rPr>
        <w:t>estipulou a meta de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 diminuir em 10% a taxa mundial até 2020</w:t>
      </w:r>
      <w:r w:rsidR="004D009B" w:rsidRPr="00100849">
        <w:rPr>
          <w:rFonts w:ascii="Arial" w:hAnsi="Arial" w:cs="Arial"/>
          <w:color w:val="000000" w:themeColor="text1"/>
          <w:sz w:val="36"/>
          <w:szCs w:val="36"/>
        </w:rPr>
        <w:t>.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 </w:t>
      </w:r>
      <w:r w:rsidR="004E739F" w:rsidRPr="00100849">
        <w:rPr>
          <w:rFonts w:ascii="Arial" w:hAnsi="Arial" w:cs="Arial"/>
          <w:b/>
          <w:color w:val="000000" w:themeColor="text1"/>
          <w:sz w:val="36"/>
          <w:szCs w:val="36"/>
        </w:rPr>
        <w:t>Para contribuir</w:t>
      </w:r>
      <w:r w:rsidR="004D009B" w:rsidRPr="00100849">
        <w:rPr>
          <w:rFonts w:ascii="Arial" w:hAnsi="Arial" w:cs="Arial"/>
          <w:b/>
          <w:color w:val="000000" w:themeColor="text1"/>
          <w:sz w:val="36"/>
          <w:szCs w:val="36"/>
        </w:rPr>
        <w:t xml:space="preserve">, a </w:t>
      </w:r>
      <w:r w:rsidRPr="00100849">
        <w:rPr>
          <w:rFonts w:ascii="Arial" w:hAnsi="Arial" w:cs="Arial"/>
          <w:b/>
          <w:color w:val="000000" w:themeColor="text1"/>
          <w:sz w:val="36"/>
          <w:szCs w:val="36"/>
        </w:rPr>
        <w:t>Associação Internacional de Prevenção do Suicídio criou a campanha do Setembro Amarelo e estabeleceu</w:t>
      </w:r>
      <w:r w:rsidR="00823737" w:rsidRPr="00100849">
        <w:rPr>
          <w:rFonts w:ascii="Arial" w:hAnsi="Arial" w:cs="Arial"/>
          <w:b/>
          <w:color w:val="000000" w:themeColor="text1"/>
          <w:sz w:val="36"/>
          <w:szCs w:val="36"/>
        </w:rPr>
        <w:t xml:space="preserve"> que hoje, </w:t>
      </w:r>
      <w:r w:rsidRPr="00100849">
        <w:rPr>
          <w:rFonts w:ascii="Arial" w:hAnsi="Arial" w:cs="Arial"/>
          <w:b/>
          <w:color w:val="000000" w:themeColor="text1"/>
          <w:sz w:val="36"/>
          <w:szCs w:val="36"/>
        </w:rPr>
        <w:t>dia 10 de setembro</w:t>
      </w:r>
      <w:r w:rsidR="00823737" w:rsidRPr="00100849">
        <w:rPr>
          <w:rFonts w:ascii="Arial" w:hAnsi="Arial" w:cs="Arial"/>
          <w:b/>
          <w:color w:val="000000" w:themeColor="text1"/>
          <w:sz w:val="36"/>
          <w:szCs w:val="36"/>
        </w:rPr>
        <w:t>, é</w:t>
      </w:r>
      <w:r w:rsidRPr="00100849">
        <w:rPr>
          <w:rFonts w:ascii="Arial" w:hAnsi="Arial" w:cs="Arial"/>
          <w:b/>
          <w:color w:val="000000" w:themeColor="text1"/>
          <w:sz w:val="36"/>
          <w:szCs w:val="36"/>
        </w:rPr>
        <w:t xml:space="preserve"> o Dia Mundial da Prevenção do Suicídio.</w:t>
      </w:r>
    </w:p>
    <w:p w:rsidR="00146F0B" w:rsidRPr="00100849" w:rsidRDefault="00146F0B" w:rsidP="00823737">
      <w:pPr>
        <w:pStyle w:val="NormalWeb"/>
        <w:shd w:val="clear" w:color="auto" w:fill="FFFFFF"/>
        <w:spacing w:before="0" w:beforeAutospacing="0" w:after="525" w:afterAutospacing="0" w:line="480" w:lineRule="auto"/>
        <w:ind w:firstLine="708"/>
        <w:jc w:val="both"/>
        <w:rPr>
          <w:rFonts w:ascii="Arial" w:hAnsi="Arial" w:cs="Arial"/>
          <w:color w:val="000000" w:themeColor="text1"/>
          <w:sz w:val="36"/>
          <w:szCs w:val="36"/>
        </w:rPr>
      </w:pP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Quero aproveitar </w:t>
      </w:r>
      <w:r w:rsidR="00EC6BC7" w:rsidRPr="00100849">
        <w:rPr>
          <w:rFonts w:ascii="Arial" w:hAnsi="Arial" w:cs="Arial"/>
          <w:color w:val="000000" w:themeColor="text1"/>
          <w:sz w:val="36"/>
          <w:szCs w:val="36"/>
        </w:rPr>
        <w:t>esta data para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 chamar atenção sobre o relevante tema</w:t>
      </w:r>
      <w:r w:rsidR="00EC6BC7" w:rsidRPr="00100849">
        <w:rPr>
          <w:rFonts w:ascii="Arial" w:hAnsi="Arial" w:cs="Arial"/>
          <w:color w:val="000000" w:themeColor="text1"/>
          <w:sz w:val="36"/>
          <w:szCs w:val="36"/>
        </w:rPr>
        <w:t xml:space="preserve">, que, </w:t>
      </w:r>
      <w:r w:rsidR="004E739F" w:rsidRPr="00100849">
        <w:rPr>
          <w:rFonts w:ascii="Arial" w:hAnsi="Arial" w:cs="Arial"/>
          <w:color w:val="000000" w:themeColor="text1"/>
          <w:sz w:val="36"/>
          <w:szCs w:val="36"/>
        </w:rPr>
        <w:t>por</w:t>
      </w:r>
      <w:r w:rsidR="00EC6BC7" w:rsidRPr="00100849">
        <w:rPr>
          <w:rFonts w:ascii="Arial" w:hAnsi="Arial" w:cs="Arial"/>
          <w:color w:val="000000" w:themeColor="text1"/>
          <w:sz w:val="36"/>
          <w:szCs w:val="36"/>
        </w:rPr>
        <w:t xml:space="preserve"> sua gravidade, merece mais visibilidade e atenção das autoridades</w:t>
      </w:r>
      <w:r w:rsidR="00130DB9" w:rsidRPr="00100849">
        <w:rPr>
          <w:rFonts w:ascii="Arial" w:hAnsi="Arial" w:cs="Arial"/>
          <w:color w:val="000000" w:themeColor="text1"/>
          <w:sz w:val="36"/>
          <w:szCs w:val="36"/>
        </w:rPr>
        <w:t xml:space="preserve"> </w:t>
      </w:r>
      <w:r w:rsidR="00AA4AA5" w:rsidRPr="00100849">
        <w:rPr>
          <w:rFonts w:ascii="Arial" w:hAnsi="Arial" w:cs="Arial"/>
          <w:color w:val="000000" w:themeColor="text1"/>
          <w:sz w:val="36"/>
          <w:szCs w:val="36"/>
        </w:rPr>
        <w:t>do nosso Parlamento</w:t>
      </w:r>
      <w:r w:rsidR="0010637C" w:rsidRPr="00100849">
        <w:rPr>
          <w:rFonts w:ascii="Arial" w:hAnsi="Arial" w:cs="Arial"/>
          <w:color w:val="000000" w:themeColor="text1"/>
          <w:sz w:val="36"/>
          <w:szCs w:val="36"/>
        </w:rPr>
        <w:t>.</w:t>
      </w:r>
    </w:p>
    <w:p w:rsidR="004D009B" w:rsidRPr="00100849" w:rsidRDefault="0066024D" w:rsidP="00823737">
      <w:pPr>
        <w:pStyle w:val="NormalWeb"/>
        <w:shd w:val="clear" w:color="auto" w:fill="FFFFFF"/>
        <w:spacing w:line="480" w:lineRule="auto"/>
        <w:ind w:firstLine="708"/>
        <w:jc w:val="both"/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</w:pPr>
      <w:r w:rsidRPr="00100849">
        <w:rPr>
          <w:rFonts w:ascii="Arial" w:hAnsi="Arial" w:cs="Arial"/>
          <w:color w:val="252525"/>
          <w:sz w:val="36"/>
          <w:szCs w:val="36"/>
        </w:rPr>
        <w:lastRenderedPageBreak/>
        <w:t>Lamentavelmente</w:t>
      </w:r>
      <w:r w:rsidR="00EC6BC7" w:rsidRPr="00100849">
        <w:rPr>
          <w:rFonts w:ascii="Arial" w:hAnsi="Arial" w:cs="Arial"/>
          <w:color w:val="252525"/>
          <w:sz w:val="36"/>
          <w:szCs w:val="36"/>
        </w:rPr>
        <w:t xml:space="preserve"> o </w:t>
      </w:r>
      <w:r w:rsidR="0053694F" w:rsidRPr="00100849">
        <w:rPr>
          <w:rFonts w:ascii="Arial" w:hAnsi="Arial" w:cs="Arial"/>
          <w:color w:val="252525"/>
          <w:sz w:val="36"/>
          <w:szCs w:val="36"/>
        </w:rPr>
        <w:t>Brasil</w:t>
      </w:r>
      <w:r w:rsidRPr="00100849">
        <w:rPr>
          <w:rFonts w:ascii="Arial" w:hAnsi="Arial" w:cs="Arial"/>
          <w:color w:val="252525"/>
          <w:sz w:val="36"/>
          <w:szCs w:val="36"/>
        </w:rPr>
        <w:t xml:space="preserve">, </w:t>
      </w:r>
      <w:r w:rsidRPr="00100849">
        <w:rPr>
          <w:rFonts w:ascii="Arial" w:hAnsi="Arial" w:cs="Arial"/>
          <w:color w:val="252525"/>
          <w:sz w:val="36"/>
          <w:szCs w:val="36"/>
          <w:shd w:val="clear" w:color="auto" w:fill="FFFFFF"/>
        </w:rPr>
        <w:t xml:space="preserve">nas últimas décadas, </w:t>
      </w:r>
      <w:r w:rsidR="00823737" w:rsidRPr="00100849">
        <w:rPr>
          <w:rFonts w:ascii="Arial" w:hAnsi="Arial" w:cs="Arial"/>
          <w:color w:val="252525"/>
          <w:sz w:val="36"/>
          <w:szCs w:val="36"/>
          <w:shd w:val="clear" w:color="auto" w:fill="FFFFFF"/>
        </w:rPr>
        <w:t xml:space="preserve">observou </w:t>
      </w:r>
      <w:r w:rsidRPr="00100849">
        <w:rPr>
          <w:rFonts w:ascii="Arial" w:hAnsi="Arial" w:cs="Arial"/>
          <w:color w:val="252525"/>
          <w:sz w:val="36"/>
          <w:szCs w:val="36"/>
          <w:shd w:val="clear" w:color="auto" w:fill="FFFFFF"/>
        </w:rPr>
        <w:t>o crescimento ininterrupto dos casos de suicídio.</w:t>
      </w:r>
      <w:r w:rsidR="00017D3F" w:rsidRPr="00100849">
        <w:rPr>
          <w:rFonts w:ascii="Arial" w:hAnsi="Arial" w:cs="Arial"/>
          <w:color w:val="252525"/>
          <w:sz w:val="36"/>
          <w:szCs w:val="36"/>
          <w:shd w:val="clear" w:color="auto" w:fill="FFFFFF"/>
        </w:rPr>
        <w:t xml:space="preserve"> </w:t>
      </w:r>
      <w:r w:rsidR="0053694F"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 xml:space="preserve">Em apenas dez anos, o número de suicídios aumentou mais de 10%. </w:t>
      </w:r>
    </w:p>
    <w:p w:rsidR="004D009B" w:rsidRPr="00100849" w:rsidRDefault="0066024D" w:rsidP="009205C6">
      <w:pPr>
        <w:pStyle w:val="NormalWeb"/>
        <w:shd w:val="clear" w:color="auto" w:fill="FFFFFF"/>
        <w:spacing w:line="480" w:lineRule="auto"/>
        <w:ind w:firstLine="708"/>
        <w:jc w:val="both"/>
        <w:rPr>
          <w:rFonts w:ascii="Arial" w:hAnsi="Arial" w:cs="Arial"/>
          <w:color w:val="252525"/>
          <w:sz w:val="36"/>
          <w:szCs w:val="36"/>
          <w:shd w:val="clear" w:color="auto" w:fill="FFFFFF"/>
        </w:rPr>
      </w:pPr>
      <w:r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 xml:space="preserve">Os números são especialmente preocupantes entre </w:t>
      </w:r>
      <w:r w:rsidR="00823737"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 xml:space="preserve">os </w:t>
      </w:r>
      <w:r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>jovens</w:t>
      </w:r>
      <w:r w:rsidR="00F633F4"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>. Em um</w:t>
      </w:r>
      <w:r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 xml:space="preserve"> período de 25 anos, houve </w:t>
      </w:r>
      <w:r w:rsidR="00AA4AA5"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>acréscimo</w:t>
      </w:r>
      <w:r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 xml:space="preserve"> de 30% nos casos de suicídio, taxa maior do que a média das outras faixas etárias</w:t>
      </w:r>
      <w:r w:rsidRPr="00100849">
        <w:rPr>
          <w:rFonts w:ascii="Arial" w:hAnsi="Arial" w:cs="Arial"/>
          <w:color w:val="252525"/>
          <w:sz w:val="36"/>
          <w:szCs w:val="36"/>
          <w:shd w:val="clear" w:color="auto" w:fill="FFFFFF"/>
        </w:rPr>
        <w:t>.</w:t>
      </w:r>
      <w:r w:rsidR="004D009B" w:rsidRPr="00100849">
        <w:rPr>
          <w:rFonts w:ascii="Arial" w:hAnsi="Arial" w:cs="Arial"/>
          <w:color w:val="252525"/>
          <w:sz w:val="36"/>
          <w:szCs w:val="36"/>
          <w:shd w:val="clear" w:color="auto" w:fill="FFFFFF"/>
        </w:rPr>
        <w:t xml:space="preserve"> </w:t>
      </w:r>
    </w:p>
    <w:p w:rsidR="00130DB9" w:rsidRPr="00100849" w:rsidRDefault="00F633F4" w:rsidP="009205C6">
      <w:pPr>
        <w:pStyle w:val="NormalWeb"/>
        <w:shd w:val="clear" w:color="auto" w:fill="FFFFFF"/>
        <w:tabs>
          <w:tab w:val="left" w:pos="7938"/>
        </w:tabs>
        <w:spacing w:before="120" w:beforeAutospacing="0" w:after="120" w:afterAutospacing="0" w:line="480" w:lineRule="auto"/>
        <w:ind w:firstLine="708"/>
        <w:jc w:val="both"/>
        <w:rPr>
          <w:rStyle w:val="apple-converted-space"/>
          <w:rFonts w:ascii="Arial" w:hAnsi="Arial" w:cs="Arial"/>
          <w:color w:val="252525"/>
          <w:sz w:val="36"/>
          <w:szCs w:val="36"/>
        </w:rPr>
      </w:pPr>
      <w:r w:rsidRPr="00100849">
        <w:rPr>
          <w:rFonts w:ascii="Arial" w:hAnsi="Arial" w:cs="Arial"/>
          <w:b/>
          <w:color w:val="252525"/>
          <w:sz w:val="36"/>
          <w:szCs w:val="36"/>
        </w:rPr>
        <w:t>Em 2012, o Brasil contabilizou 11.821 suic</w:t>
      </w:r>
      <w:r w:rsidR="00AA4AA5" w:rsidRPr="00100849">
        <w:rPr>
          <w:rFonts w:ascii="Arial" w:hAnsi="Arial" w:cs="Arial"/>
          <w:b/>
          <w:color w:val="252525"/>
          <w:sz w:val="36"/>
          <w:szCs w:val="36"/>
        </w:rPr>
        <w:t>ídios, 2.623 do sexo feminino e 9.198 do sexo masculino</w:t>
      </w:r>
      <w:r w:rsidRPr="00100849">
        <w:rPr>
          <w:rFonts w:ascii="Arial" w:hAnsi="Arial" w:cs="Arial"/>
          <w:b/>
          <w:color w:val="252525"/>
          <w:sz w:val="36"/>
          <w:szCs w:val="36"/>
        </w:rPr>
        <w:t xml:space="preserve">. </w:t>
      </w:r>
      <w:r w:rsidR="00AA4AA5"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>Est</w:t>
      </w:r>
      <w:r w:rsidRPr="00100849">
        <w:rPr>
          <w:rFonts w:ascii="Arial" w:hAnsi="Arial" w:cs="Arial"/>
          <w:b/>
          <w:color w:val="252525"/>
          <w:sz w:val="36"/>
          <w:szCs w:val="36"/>
          <w:shd w:val="clear" w:color="auto" w:fill="FFFFFF"/>
        </w:rPr>
        <w:t>e número representa</w:t>
      </w:r>
      <w:r w:rsidRPr="00100849">
        <w:rPr>
          <w:rStyle w:val="apple-converted-space"/>
          <w:rFonts w:ascii="Arial" w:hAnsi="Arial" w:cs="Arial"/>
          <w:b/>
          <w:color w:val="000000"/>
          <w:sz w:val="36"/>
          <w:szCs w:val="36"/>
        </w:rPr>
        <w:t> </w:t>
      </w:r>
      <w:r w:rsidRPr="00100849">
        <w:rPr>
          <w:rFonts w:ascii="Arial" w:hAnsi="Arial" w:cs="Arial"/>
          <w:b/>
          <w:color w:val="000000"/>
          <w:sz w:val="36"/>
          <w:szCs w:val="36"/>
        </w:rPr>
        <w:t xml:space="preserve">uma das primeiras causas de morte em homens jovens. </w:t>
      </w:r>
      <w:r w:rsidR="004E739F" w:rsidRPr="00100849">
        <w:rPr>
          <w:rFonts w:ascii="Arial" w:hAnsi="Arial" w:cs="Arial"/>
          <w:b/>
          <w:color w:val="000000"/>
          <w:sz w:val="36"/>
          <w:szCs w:val="36"/>
        </w:rPr>
        <w:t xml:space="preserve">Morrem </w:t>
      </w:r>
      <w:r w:rsidRPr="00100849">
        <w:rPr>
          <w:rFonts w:ascii="Arial" w:hAnsi="Arial" w:cs="Arial"/>
          <w:b/>
          <w:color w:val="000000"/>
          <w:sz w:val="36"/>
          <w:szCs w:val="36"/>
        </w:rPr>
        <w:t>26 brasileiros diariamente.</w:t>
      </w:r>
      <w:r w:rsidRPr="00100849">
        <w:rPr>
          <w:rFonts w:ascii="Arial" w:hAnsi="Arial" w:cs="Arial"/>
          <w:color w:val="000000"/>
          <w:sz w:val="36"/>
          <w:szCs w:val="36"/>
        </w:rPr>
        <w:t xml:space="preserve"> Mesmo com este alto índice, o assunto não recebe o enfoque necessário. </w:t>
      </w:r>
    </w:p>
    <w:p w:rsidR="0053694F" w:rsidRPr="00100849" w:rsidRDefault="0066024D" w:rsidP="009205C6">
      <w:pPr>
        <w:pStyle w:val="NormalWeb"/>
        <w:shd w:val="clear" w:color="auto" w:fill="FFFFFF"/>
        <w:spacing w:before="120" w:beforeAutospacing="0" w:after="120" w:afterAutospacing="0" w:line="480" w:lineRule="auto"/>
        <w:ind w:firstLine="708"/>
        <w:jc w:val="both"/>
        <w:rPr>
          <w:rFonts w:ascii="Arial" w:hAnsi="Arial" w:cs="Arial"/>
          <w:color w:val="000000" w:themeColor="text1"/>
          <w:sz w:val="36"/>
          <w:szCs w:val="36"/>
        </w:rPr>
      </w:pPr>
      <w:r w:rsidRPr="00100849">
        <w:rPr>
          <w:rFonts w:ascii="Arial" w:hAnsi="Arial" w:cs="Arial"/>
          <w:color w:val="000000" w:themeColor="text1"/>
          <w:sz w:val="36"/>
          <w:szCs w:val="36"/>
        </w:rPr>
        <w:lastRenderedPageBreak/>
        <w:t>Conforme dados da Organização Mundial da Saúde,</w:t>
      </w:r>
      <w:r w:rsidR="0053694F" w:rsidRPr="00100849">
        <w:rPr>
          <w:rFonts w:ascii="Arial" w:hAnsi="Arial" w:cs="Arial"/>
          <w:color w:val="000000" w:themeColor="text1"/>
          <w:sz w:val="36"/>
          <w:szCs w:val="36"/>
        </w:rPr>
        <w:t xml:space="preserve"> em termos absolutos, 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>o país</w:t>
      </w:r>
      <w:r w:rsidR="00AA4AA5" w:rsidRPr="00100849">
        <w:rPr>
          <w:rFonts w:ascii="Arial" w:hAnsi="Arial" w:cs="Arial"/>
          <w:color w:val="000000" w:themeColor="text1"/>
          <w:sz w:val="36"/>
          <w:szCs w:val="36"/>
        </w:rPr>
        <w:t xml:space="preserve"> está em oitavo </w:t>
      </w:r>
      <w:r w:rsidRPr="00100849">
        <w:rPr>
          <w:rFonts w:ascii="Arial" w:hAnsi="Arial" w:cs="Arial"/>
          <w:color w:val="000000" w:themeColor="text1"/>
          <w:sz w:val="36"/>
          <w:szCs w:val="36"/>
        </w:rPr>
        <w:t xml:space="preserve">entre os países com maior número de suicídios, atrás de Índia, China, Estados Unidos, Rússia, Japão, Coreia do Sul e Paquistão.  </w:t>
      </w:r>
    </w:p>
    <w:p w:rsidR="0066024D" w:rsidRPr="00100849" w:rsidRDefault="0066024D" w:rsidP="009205C6">
      <w:pPr>
        <w:spacing w:line="480" w:lineRule="auto"/>
        <w:jc w:val="both"/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 w:rsidRPr="00100849">
        <w:rPr>
          <w:rFonts w:ascii="Georgia" w:hAnsi="Georgia"/>
          <w:color w:val="000000"/>
          <w:sz w:val="36"/>
          <w:szCs w:val="36"/>
          <w:shd w:val="clear" w:color="auto" w:fill="FFFFFF"/>
        </w:rPr>
        <w:t xml:space="preserve">  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ab/>
        <w:t>A curva ascendente vai contra a tendência</w:t>
      </w:r>
      <w:r w:rsidR="00AA4AA5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observada em países da Europa O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cidental, nos Estados Unidos, na China e na Austrália. Ness</w:t>
      </w:r>
      <w:r w:rsidR="00130DB9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as nações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, o número de jovens suicidas vem </w:t>
      </w:r>
      <w:r w:rsidR="00AA4AA5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diminuindo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, ao contrário </w:t>
      </w:r>
      <w:r w:rsidR="00F633F4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da nossa perversa realidade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, </w:t>
      </w:r>
      <w:r w:rsidR="00AA4AA5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conforme 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aponta estudo da </w:t>
      </w:r>
      <w:r w:rsidRPr="00100849">
        <w:rPr>
          <w:rFonts w:ascii="Arial" w:hAnsi="Arial" w:cs="Arial"/>
          <w:i/>
          <w:color w:val="000000"/>
          <w:sz w:val="36"/>
          <w:szCs w:val="36"/>
          <w:shd w:val="clear" w:color="auto" w:fill="FFFFFF"/>
        </w:rPr>
        <w:t>University College London</w:t>
      </w:r>
      <w:r w:rsidR="0053694F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. </w:t>
      </w:r>
    </w:p>
    <w:p w:rsidR="00823737" w:rsidRPr="00100849" w:rsidRDefault="00C811E2" w:rsidP="009205C6">
      <w:pPr>
        <w:spacing w:line="480" w:lineRule="auto"/>
        <w:ind w:firstLine="708"/>
        <w:jc w:val="both"/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 w:rsidRPr="00100849">
        <w:rPr>
          <w:rFonts w:ascii="Arial" w:hAnsi="Arial" w:cs="Arial"/>
          <w:sz w:val="36"/>
          <w:szCs w:val="36"/>
        </w:rPr>
        <w:t xml:space="preserve">No ano de 1999, a Organização Mundial de Saúde </w:t>
      </w:r>
      <w:r w:rsidR="00823737" w:rsidRPr="00100849">
        <w:rPr>
          <w:rFonts w:ascii="Arial" w:hAnsi="Arial" w:cs="Arial"/>
          <w:sz w:val="36"/>
          <w:szCs w:val="36"/>
        </w:rPr>
        <w:t>lançou campanhas</w:t>
      </w:r>
      <w:r w:rsidRPr="00100849">
        <w:rPr>
          <w:rFonts w:ascii="Arial" w:hAnsi="Arial" w:cs="Arial"/>
          <w:sz w:val="36"/>
          <w:szCs w:val="36"/>
        </w:rPr>
        <w:t xml:space="preserve"> visando à prevenção do suicídio, considerando</w:t>
      </w:r>
      <w:r w:rsidR="00823737" w:rsidRPr="00100849">
        <w:rPr>
          <w:rFonts w:ascii="Arial" w:hAnsi="Arial" w:cs="Arial"/>
          <w:sz w:val="36"/>
          <w:szCs w:val="36"/>
        </w:rPr>
        <w:t xml:space="preserve">-o como </w:t>
      </w:r>
      <w:r w:rsidRPr="00100849">
        <w:rPr>
          <w:rFonts w:ascii="Arial" w:hAnsi="Arial" w:cs="Arial"/>
          <w:sz w:val="36"/>
          <w:szCs w:val="36"/>
        </w:rPr>
        <w:t>importante problema mundial de saúde pública</w:t>
      </w:r>
      <w:r w:rsidR="00017D3F" w:rsidRPr="00100849">
        <w:rPr>
          <w:rFonts w:ascii="Arial" w:hAnsi="Arial" w:cs="Arial"/>
          <w:sz w:val="36"/>
          <w:szCs w:val="36"/>
        </w:rPr>
        <w:t xml:space="preserve">. Na ocasião, </w:t>
      </w:r>
      <w:r w:rsidRPr="00100849">
        <w:rPr>
          <w:rFonts w:ascii="Arial" w:hAnsi="Arial" w:cs="Arial"/>
          <w:sz w:val="36"/>
          <w:szCs w:val="36"/>
        </w:rPr>
        <w:t>recomendou aos países</w:t>
      </w:r>
      <w:r w:rsidR="00823737" w:rsidRPr="00100849">
        <w:rPr>
          <w:rFonts w:ascii="Arial" w:hAnsi="Arial" w:cs="Arial"/>
          <w:sz w:val="36"/>
          <w:szCs w:val="36"/>
        </w:rPr>
        <w:t xml:space="preserve"> </w:t>
      </w:r>
      <w:r w:rsidRPr="00100849">
        <w:rPr>
          <w:rFonts w:ascii="Arial" w:hAnsi="Arial" w:cs="Arial"/>
          <w:sz w:val="36"/>
          <w:szCs w:val="36"/>
        </w:rPr>
        <w:t xml:space="preserve">membros que implantassem ações de </w:t>
      </w:r>
      <w:r w:rsidRPr="00100849">
        <w:rPr>
          <w:rFonts w:ascii="Arial" w:hAnsi="Arial" w:cs="Arial"/>
          <w:sz w:val="36"/>
          <w:szCs w:val="36"/>
        </w:rPr>
        <w:lastRenderedPageBreak/>
        <w:t xml:space="preserve">prevenção, intervenção e monitoramento nas populações de risco, bem como investissem na capacitação dos profissionais da saúde e </w:t>
      </w:r>
      <w:r w:rsidR="00AA4AA5" w:rsidRPr="00100849">
        <w:rPr>
          <w:rFonts w:ascii="Arial" w:hAnsi="Arial" w:cs="Arial"/>
          <w:sz w:val="36"/>
          <w:szCs w:val="36"/>
        </w:rPr>
        <w:t>no fomento de</w:t>
      </w:r>
      <w:r w:rsidRPr="00100849">
        <w:rPr>
          <w:rFonts w:ascii="Arial" w:hAnsi="Arial" w:cs="Arial"/>
          <w:sz w:val="36"/>
          <w:szCs w:val="36"/>
        </w:rPr>
        <w:t xml:space="preserve"> políticas públicas</w:t>
      </w:r>
      <w:r w:rsidR="00AA4AA5" w:rsidRPr="00100849">
        <w:rPr>
          <w:rFonts w:ascii="Arial" w:hAnsi="Arial" w:cs="Arial"/>
          <w:sz w:val="36"/>
          <w:szCs w:val="36"/>
        </w:rPr>
        <w:t xml:space="preserve"> de valorização da vida</w:t>
      </w:r>
      <w:r w:rsidRPr="00100849">
        <w:rPr>
          <w:rFonts w:ascii="Arial" w:hAnsi="Arial" w:cs="Arial"/>
          <w:sz w:val="36"/>
          <w:szCs w:val="36"/>
        </w:rPr>
        <w:t>.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</w:p>
    <w:p w:rsidR="0066024D" w:rsidRPr="00100849" w:rsidRDefault="00E33ACE" w:rsidP="00E33ACE">
      <w:pPr>
        <w:spacing w:line="480" w:lineRule="auto"/>
        <w:ind w:firstLine="708"/>
        <w:jc w:val="both"/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Como resultado, m</w:t>
      </w:r>
      <w:r w:rsidR="00F633F4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uitos dos países que aderiram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efetivamente</w:t>
      </w:r>
      <w:r w:rsidR="00F633F4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à estratégia nacional 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d</w:t>
      </w:r>
      <w:r w:rsidR="002E7A38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e</w:t>
      </w:r>
      <w:r w:rsidR="00F633F4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prevenção de suicídios </w:t>
      </w:r>
      <w:r w:rsidR="0066024D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conseguiram </w:t>
      </w:r>
      <w:r w:rsidR="00823737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reduzir os índices</w:t>
      </w:r>
      <w:r w:rsidR="0066024D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. </w:t>
      </w:r>
      <w:r w:rsidR="00F633F4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Infelizmente, não foi o caso do Brasil.</w:t>
      </w:r>
    </w:p>
    <w:p w:rsidR="009E707B" w:rsidRPr="00100849" w:rsidRDefault="00AA4AA5" w:rsidP="009E707B">
      <w:pPr>
        <w:pStyle w:val="NormalWeb"/>
        <w:shd w:val="clear" w:color="auto" w:fill="FFFFFF"/>
        <w:spacing w:after="216" w:afterAutospacing="0" w:line="480" w:lineRule="auto"/>
        <w:ind w:firstLine="708"/>
        <w:jc w:val="both"/>
        <w:rPr>
          <w:rFonts w:ascii="Arial" w:hAnsi="Arial" w:cs="Arial"/>
          <w:color w:val="000000"/>
          <w:sz w:val="36"/>
          <w:szCs w:val="36"/>
        </w:rPr>
      </w:pP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N</w:t>
      </w:r>
      <w:r w:rsidR="009E707B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o ano de 2006,</w:t>
      </w:r>
      <w:r w:rsidR="00E33ACE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o Ministério da Saúde</w:t>
      </w:r>
      <w:r w:rsidR="009E707B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 w:rsidR="00EC6BC7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concebeu</w:t>
      </w:r>
      <w:r w:rsidR="009E707B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o plano de ação denominado “Estratégia de Diretrizes Nacionais de Prevenção do Suicídio”, instituído pela Portaria nº 1876, de 14 de agosto de 2006.  </w:t>
      </w:r>
      <w:r w:rsidR="00C811E2" w:rsidRPr="00100849">
        <w:rPr>
          <w:rFonts w:ascii="Arial" w:hAnsi="Arial" w:cs="Arial"/>
          <w:color w:val="000000"/>
          <w:sz w:val="36"/>
          <w:szCs w:val="36"/>
        </w:rPr>
        <w:t xml:space="preserve">Entre as determinações do documento, </w:t>
      </w:r>
      <w:r w:rsidRPr="00100849">
        <w:rPr>
          <w:rFonts w:ascii="Arial" w:hAnsi="Arial" w:cs="Arial"/>
          <w:color w:val="000000"/>
          <w:sz w:val="36"/>
          <w:szCs w:val="36"/>
        </w:rPr>
        <w:t>preveem-se o</w:t>
      </w:r>
      <w:r w:rsidR="009E707B" w:rsidRPr="00100849">
        <w:rPr>
          <w:rFonts w:ascii="Arial" w:hAnsi="Arial" w:cs="Arial"/>
          <w:color w:val="000000"/>
          <w:sz w:val="36"/>
          <w:szCs w:val="36"/>
        </w:rPr>
        <w:t xml:space="preserve"> desenvolvimento de</w:t>
      </w:r>
      <w:r w:rsidR="00C811E2" w:rsidRPr="00100849">
        <w:rPr>
          <w:rFonts w:ascii="Arial" w:hAnsi="Arial" w:cs="Arial"/>
          <w:color w:val="000000"/>
          <w:sz w:val="36"/>
          <w:szCs w:val="36"/>
        </w:rPr>
        <w:t xml:space="preserve"> estratégicas de informação e de sensibilização da sociedade</w:t>
      </w:r>
      <w:r w:rsidR="009E707B" w:rsidRPr="00100849">
        <w:rPr>
          <w:rFonts w:ascii="Arial" w:hAnsi="Arial" w:cs="Arial"/>
          <w:color w:val="000000"/>
          <w:sz w:val="36"/>
          <w:szCs w:val="36"/>
        </w:rPr>
        <w:t xml:space="preserve"> para </w:t>
      </w:r>
      <w:r w:rsidR="009E707B" w:rsidRPr="00100849">
        <w:rPr>
          <w:rFonts w:ascii="Arial" w:hAnsi="Arial" w:cs="Arial"/>
          <w:color w:val="000000"/>
          <w:sz w:val="36"/>
          <w:szCs w:val="36"/>
        </w:rPr>
        <w:lastRenderedPageBreak/>
        <w:t>combater o suicídio, considera</w:t>
      </w:r>
      <w:r w:rsidR="0010637C" w:rsidRPr="00100849">
        <w:rPr>
          <w:rFonts w:ascii="Arial" w:hAnsi="Arial" w:cs="Arial"/>
          <w:color w:val="000000"/>
          <w:sz w:val="36"/>
          <w:szCs w:val="36"/>
        </w:rPr>
        <w:t>n</w:t>
      </w:r>
      <w:r w:rsidR="009E707B" w:rsidRPr="00100849">
        <w:rPr>
          <w:rFonts w:ascii="Arial" w:hAnsi="Arial" w:cs="Arial"/>
          <w:color w:val="000000"/>
          <w:sz w:val="36"/>
          <w:szCs w:val="36"/>
        </w:rPr>
        <w:t>do-o</w:t>
      </w:r>
      <w:r w:rsidRPr="00100849">
        <w:rPr>
          <w:rFonts w:ascii="Arial" w:hAnsi="Arial" w:cs="Arial"/>
          <w:color w:val="000000"/>
          <w:sz w:val="36"/>
          <w:szCs w:val="36"/>
        </w:rPr>
        <w:t xml:space="preserve"> um problema de saúde pública</w:t>
      </w:r>
      <w:r w:rsidR="009E707B" w:rsidRPr="00100849">
        <w:rPr>
          <w:rFonts w:ascii="Arial" w:hAnsi="Arial" w:cs="Arial"/>
          <w:color w:val="000000"/>
          <w:sz w:val="36"/>
          <w:szCs w:val="36"/>
        </w:rPr>
        <w:t xml:space="preserve"> a ser </w:t>
      </w:r>
      <w:r w:rsidR="00A552B1" w:rsidRPr="00100849">
        <w:rPr>
          <w:rFonts w:ascii="Arial" w:hAnsi="Arial" w:cs="Arial"/>
          <w:color w:val="000000"/>
          <w:sz w:val="36"/>
          <w:szCs w:val="36"/>
        </w:rPr>
        <w:t>enfrentado.</w:t>
      </w:r>
    </w:p>
    <w:p w:rsidR="009D481D" w:rsidRPr="00100849" w:rsidRDefault="002E7A38" w:rsidP="0010637C">
      <w:pPr>
        <w:spacing w:line="480" w:lineRule="auto"/>
        <w:ind w:firstLine="708"/>
        <w:jc w:val="both"/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Contudo, </w:t>
      </w:r>
      <w:r w:rsidR="007D44D9" w:rsidRPr="00100849">
        <w:rPr>
          <w:rFonts w:ascii="Arial" w:hAnsi="Arial" w:cs="Arial"/>
          <w:sz w:val="36"/>
          <w:szCs w:val="36"/>
        </w:rPr>
        <w:t>o que se constata é que</w:t>
      </w:r>
      <w:r w:rsidR="00ED56B9" w:rsidRPr="00100849">
        <w:rPr>
          <w:rFonts w:ascii="Arial" w:hAnsi="Arial" w:cs="Arial"/>
          <w:sz w:val="36"/>
          <w:szCs w:val="36"/>
        </w:rPr>
        <w:t xml:space="preserve"> </w:t>
      </w:r>
      <w:r w:rsidR="007D44D9" w:rsidRPr="00100849">
        <w:rPr>
          <w:rFonts w:ascii="Arial" w:hAnsi="Arial" w:cs="Arial"/>
          <w:sz w:val="36"/>
          <w:szCs w:val="36"/>
        </w:rPr>
        <w:t xml:space="preserve">pouco se fez em termos institucionais </w:t>
      </w:r>
      <w:r w:rsidR="00ED56B9" w:rsidRPr="00100849">
        <w:rPr>
          <w:rFonts w:ascii="Arial" w:hAnsi="Arial" w:cs="Arial"/>
          <w:sz w:val="36"/>
          <w:szCs w:val="36"/>
        </w:rPr>
        <w:t xml:space="preserve">para </w:t>
      </w:r>
      <w:r w:rsidR="00E33ACE" w:rsidRPr="00100849">
        <w:rPr>
          <w:rFonts w:ascii="Arial" w:hAnsi="Arial" w:cs="Arial"/>
          <w:sz w:val="36"/>
          <w:szCs w:val="36"/>
        </w:rPr>
        <w:t>colocar em prática o rol de determinações previstas no documento</w:t>
      </w:r>
      <w:r w:rsidR="007D44D9" w:rsidRPr="00100849">
        <w:rPr>
          <w:rFonts w:ascii="Arial" w:hAnsi="Arial" w:cs="Arial"/>
          <w:sz w:val="36"/>
          <w:szCs w:val="36"/>
        </w:rPr>
        <w:t xml:space="preserve">. </w:t>
      </w:r>
      <w:r w:rsidR="00E33ACE" w:rsidRPr="00100849">
        <w:rPr>
          <w:rFonts w:ascii="Arial" w:hAnsi="Arial" w:cs="Arial"/>
          <w:sz w:val="36"/>
          <w:szCs w:val="36"/>
        </w:rPr>
        <w:t>O Plano Nacional de Prevenção do Suicídio do Ministério da Saúde não avançou como deveria</w:t>
      </w:r>
      <w:r w:rsidR="004E739F" w:rsidRPr="00100849">
        <w:rPr>
          <w:rFonts w:ascii="Arial" w:hAnsi="Arial" w:cs="Arial"/>
          <w:sz w:val="36"/>
          <w:szCs w:val="36"/>
        </w:rPr>
        <w:t>.</w:t>
      </w:r>
      <w:r w:rsidR="0010637C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A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intervenção dos órgãos</w:t>
      </w:r>
      <w:r w:rsidR="00E33ACE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responsáveis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não tem sido efetiva nem suficiente para minimizar o problema.</w:t>
      </w:r>
      <w:r w:rsidR="009D481D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 w:rsidR="009E707B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Os dados levantados indicam que </w:t>
      </w:r>
      <w:r w:rsidR="00A552B1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a situação</w:t>
      </w:r>
      <w:r w:rsidR="009E707B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é negligenciad</w:t>
      </w:r>
      <w:r w:rsidR="00A552B1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>a</w:t>
      </w:r>
      <w:r w:rsidR="009E707B"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. </w:t>
      </w:r>
    </w:p>
    <w:p w:rsidR="00A552B1" w:rsidRPr="00100849" w:rsidRDefault="00ED56B9" w:rsidP="00ED56B9">
      <w:pPr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>Felizmente, Nobres Pares, o suicídio é evitável</w:t>
      </w:r>
      <w:r w:rsidR="0010637C" w:rsidRPr="00100849">
        <w:rPr>
          <w:rFonts w:ascii="Arial" w:hAnsi="Arial" w:cs="Arial"/>
          <w:sz w:val="36"/>
          <w:szCs w:val="36"/>
        </w:rPr>
        <w:t xml:space="preserve"> em 90% das situações, </w:t>
      </w:r>
      <w:r w:rsidR="00130DB9" w:rsidRPr="00100849">
        <w:rPr>
          <w:rFonts w:ascii="Arial" w:hAnsi="Arial" w:cs="Arial"/>
          <w:sz w:val="36"/>
          <w:szCs w:val="36"/>
        </w:rPr>
        <w:t>de acordo com o parecer</w:t>
      </w:r>
      <w:r w:rsidR="0010637C" w:rsidRPr="00100849">
        <w:rPr>
          <w:rFonts w:ascii="Arial" w:hAnsi="Arial" w:cs="Arial"/>
          <w:sz w:val="36"/>
          <w:szCs w:val="36"/>
        </w:rPr>
        <w:t xml:space="preserve"> de</w:t>
      </w:r>
      <w:r w:rsidR="006609D6" w:rsidRPr="00100849">
        <w:rPr>
          <w:rFonts w:ascii="Arial" w:hAnsi="Arial" w:cs="Arial"/>
          <w:sz w:val="36"/>
          <w:szCs w:val="36"/>
        </w:rPr>
        <w:t xml:space="preserve"> diversos</w:t>
      </w:r>
      <w:r w:rsidR="0010637C" w:rsidRPr="00100849">
        <w:rPr>
          <w:rFonts w:ascii="Arial" w:hAnsi="Arial" w:cs="Arial"/>
          <w:sz w:val="36"/>
          <w:szCs w:val="36"/>
        </w:rPr>
        <w:t xml:space="preserve"> especialistas</w:t>
      </w:r>
      <w:r w:rsidRPr="00100849">
        <w:rPr>
          <w:rFonts w:ascii="Arial" w:hAnsi="Arial" w:cs="Arial"/>
          <w:sz w:val="36"/>
          <w:szCs w:val="36"/>
        </w:rPr>
        <w:t xml:space="preserve">. Diferentemente de muitas outras questões de saúde, as ferramentas para </w:t>
      </w:r>
      <w:r w:rsidRPr="00100849">
        <w:rPr>
          <w:rFonts w:ascii="Arial" w:hAnsi="Arial" w:cs="Arial"/>
          <w:sz w:val="36"/>
          <w:szCs w:val="36"/>
        </w:rPr>
        <w:lastRenderedPageBreak/>
        <w:t xml:space="preserve">reduzir de forma significativa </w:t>
      </w:r>
      <w:r w:rsidR="006F4132" w:rsidRPr="00100849">
        <w:rPr>
          <w:rFonts w:ascii="Arial" w:hAnsi="Arial" w:cs="Arial"/>
          <w:sz w:val="36"/>
          <w:szCs w:val="36"/>
        </w:rPr>
        <w:t xml:space="preserve">óbitos decorrentes do suicídio </w:t>
      </w:r>
      <w:r w:rsidR="00273D2A" w:rsidRPr="00100849">
        <w:rPr>
          <w:rFonts w:ascii="Arial" w:hAnsi="Arial" w:cs="Arial"/>
          <w:sz w:val="36"/>
          <w:szCs w:val="36"/>
        </w:rPr>
        <w:t>são viáveis</w:t>
      </w:r>
      <w:r w:rsidRPr="00100849">
        <w:rPr>
          <w:rFonts w:ascii="Arial" w:hAnsi="Arial" w:cs="Arial"/>
          <w:sz w:val="36"/>
          <w:szCs w:val="36"/>
        </w:rPr>
        <w:t xml:space="preserve">. </w:t>
      </w:r>
    </w:p>
    <w:p w:rsidR="0010637C" w:rsidRPr="00100849" w:rsidRDefault="0010637C" w:rsidP="00ED56B9">
      <w:pPr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>Dessa forma,</w:t>
      </w:r>
      <w:r w:rsidR="00A552B1" w:rsidRPr="00100849">
        <w:rPr>
          <w:rFonts w:ascii="Arial" w:hAnsi="Arial" w:cs="Arial"/>
          <w:sz w:val="36"/>
          <w:szCs w:val="36"/>
        </w:rPr>
        <w:t xml:space="preserve"> </w:t>
      </w:r>
      <w:r w:rsidR="006F4132" w:rsidRPr="00100849">
        <w:rPr>
          <w:rFonts w:ascii="Arial" w:hAnsi="Arial" w:cs="Arial"/>
          <w:sz w:val="36"/>
          <w:szCs w:val="36"/>
        </w:rPr>
        <w:t>são</w:t>
      </w:r>
      <w:r w:rsidR="00A552B1" w:rsidRPr="00100849">
        <w:rPr>
          <w:rFonts w:ascii="Arial" w:hAnsi="Arial" w:cs="Arial"/>
          <w:sz w:val="36"/>
          <w:szCs w:val="36"/>
        </w:rPr>
        <w:t xml:space="preserve"> necessário</w:t>
      </w:r>
      <w:r w:rsidR="006F4132" w:rsidRPr="00100849">
        <w:rPr>
          <w:rFonts w:ascii="Arial" w:hAnsi="Arial" w:cs="Arial"/>
          <w:sz w:val="36"/>
          <w:szCs w:val="36"/>
        </w:rPr>
        <w:t>s</w:t>
      </w:r>
      <w:r w:rsidR="00A552B1" w:rsidRPr="00100849">
        <w:rPr>
          <w:rFonts w:ascii="Arial" w:hAnsi="Arial" w:cs="Arial"/>
          <w:sz w:val="36"/>
          <w:szCs w:val="36"/>
        </w:rPr>
        <w:t xml:space="preserve"> empenho e recursos para que governos federal, </w:t>
      </w:r>
      <w:r w:rsidR="006F4132" w:rsidRPr="00100849">
        <w:rPr>
          <w:rFonts w:ascii="Arial" w:hAnsi="Arial" w:cs="Arial"/>
          <w:sz w:val="36"/>
          <w:szCs w:val="36"/>
        </w:rPr>
        <w:t>estaduais</w:t>
      </w:r>
      <w:r w:rsidR="00A552B1" w:rsidRPr="00100849">
        <w:rPr>
          <w:rFonts w:ascii="Arial" w:hAnsi="Arial" w:cs="Arial"/>
          <w:sz w:val="36"/>
          <w:szCs w:val="36"/>
        </w:rPr>
        <w:t xml:space="preserve"> e municipa</w:t>
      </w:r>
      <w:r w:rsidR="006F4132" w:rsidRPr="00100849">
        <w:rPr>
          <w:rFonts w:ascii="Arial" w:hAnsi="Arial" w:cs="Arial"/>
          <w:sz w:val="36"/>
          <w:szCs w:val="36"/>
        </w:rPr>
        <w:t>is</w:t>
      </w:r>
      <w:r w:rsidR="00A552B1" w:rsidRPr="00100849">
        <w:rPr>
          <w:rFonts w:ascii="Arial" w:hAnsi="Arial" w:cs="Arial"/>
          <w:sz w:val="36"/>
          <w:szCs w:val="36"/>
        </w:rPr>
        <w:t xml:space="preserve"> desenvolvam estratégia</w:t>
      </w:r>
      <w:r w:rsidR="00B620C4" w:rsidRPr="00100849">
        <w:rPr>
          <w:rFonts w:ascii="Arial" w:hAnsi="Arial" w:cs="Arial"/>
          <w:sz w:val="36"/>
          <w:szCs w:val="36"/>
        </w:rPr>
        <w:t>s</w:t>
      </w:r>
      <w:r w:rsidR="00A552B1" w:rsidRPr="00100849">
        <w:rPr>
          <w:rFonts w:ascii="Arial" w:hAnsi="Arial" w:cs="Arial"/>
          <w:sz w:val="36"/>
          <w:szCs w:val="36"/>
        </w:rPr>
        <w:t xml:space="preserve"> abrangente</w:t>
      </w:r>
      <w:r w:rsidR="00B620C4" w:rsidRPr="00100849">
        <w:rPr>
          <w:rFonts w:ascii="Arial" w:hAnsi="Arial" w:cs="Arial"/>
          <w:sz w:val="36"/>
          <w:szCs w:val="36"/>
        </w:rPr>
        <w:t>s</w:t>
      </w:r>
      <w:r w:rsidR="00A552B1" w:rsidRPr="00100849">
        <w:rPr>
          <w:rFonts w:ascii="Arial" w:hAnsi="Arial" w:cs="Arial"/>
          <w:sz w:val="36"/>
          <w:szCs w:val="36"/>
        </w:rPr>
        <w:t xml:space="preserve"> para</w:t>
      </w:r>
      <w:r w:rsidR="005C2EC1" w:rsidRPr="00100849">
        <w:rPr>
          <w:rFonts w:ascii="Arial" w:hAnsi="Arial" w:cs="Arial"/>
          <w:sz w:val="36"/>
          <w:szCs w:val="36"/>
        </w:rPr>
        <w:t xml:space="preserve"> informação, sensibilização e </w:t>
      </w:r>
      <w:r w:rsidR="00A552B1" w:rsidRPr="00100849">
        <w:rPr>
          <w:rFonts w:ascii="Arial" w:hAnsi="Arial" w:cs="Arial"/>
          <w:sz w:val="36"/>
          <w:szCs w:val="36"/>
        </w:rPr>
        <w:t>prevenção d</w:t>
      </w:r>
      <w:r w:rsidR="00130DB9" w:rsidRPr="00100849">
        <w:rPr>
          <w:rFonts w:ascii="Arial" w:hAnsi="Arial" w:cs="Arial"/>
          <w:sz w:val="36"/>
          <w:szCs w:val="36"/>
        </w:rPr>
        <w:t>o</w:t>
      </w:r>
      <w:r w:rsidR="00A552B1" w:rsidRPr="00100849">
        <w:rPr>
          <w:rFonts w:ascii="Arial" w:hAnsi="Arial" w:cs="Arial"/>
          <w:sz w:val="36"/>
          <w:szCs w:val="36"/>
        </w:rPr>
        <w:t xml:space="preserve"> suicídio</w:t>
      </w:r>
      <w:r w:rsidR="006609D6" w:rsidRPr="00100849">
        <w:rPr>
          <w:rFonts w:ascii="Arial" w:hAnsi="Arial" w:cs="Arial"/>
          <w:sz w:val="36"/>
          <w:szCs w:val="36"/>
        </w:rPr>
        <w:t>, contextualizando as ações</w:t>
      </w:r>
      <w:r w:rsidR="00A552B1" w:rsidRPr="00100849">
        <w:rPr>
          <w:rFonts w:ascii="Arial" w:hAnsi="Arial" w:cs="Arial"/>
          <w:sz w:val="36"/>
          <w:szCs w:val="36"/>
        </w:rPr>
        <w:t xml:space="preserve"> específicas </w:t>
      </w:r>
      <w:r w:rsidR="006609D6" w:rsidRPr="00100849">
        <w:rPr>
          <w:rFonts w:ascii="Arial" w:hAnsi="Arial" w:cs="Arial"/>
          <w:sz w:val="36"/>
          <w:szCs w:val="36"/>
        </w:rPr>
        <w:t>a serem tomadas em todas as esferas</w:t>
      </w:r>
      <w:r w:rsidR="00130DB9" w:rsidRPr="00100849">
        <w:rPr>
          <w:rFonts w:ascii="Arial" w:hAnsi="Arial" w:cs="Arial"/>
          <w:sz w:val="36"/>
          <w:szCs w:val="36"/>
        </w:rPr>
        <w:t xml:space="preserve"> governamentais</w:t>
      </w:r>
      <w:r w:rsidR="00A552B1" w:rsidRPr="00100849">
        <w:rPr>
          <w:rFonts w:ascii="Arial" w:hAnsi="Arial" w:cs="Arial"/>
          <w:sz w:val="36"/>
          <w:szCs w:val="36"/>
        </w:rPr>
        <w:t xml:space="preserve">. </w:t>
      </w:r>
      <w:r w:rsidRPr="00100849">
        <w:rPr>
          <w:rFonts w:ascii="Arial" w:hAnsi="Arial" w:cs="Arial"/>
          <w:sz w:val="36"/>
          <w:szCs w:val="36"/>
        </w:rPr>
        <w:t xml:space="preserve"> </w:t>
      </w:r>
    </w:p>
    <w:p w:rsidR="00ED56B9" w:rsidRPr="00100849" w:rsidRDefault="00A552B1" w:rsidP="006609D6">
      <w:pPr>
        <w:spacing w:line="480" w:lineRule="auto"/>
        <w:ind w:firstLine="708"/>
        <w:jc w:val="both"/>
        <w:rPr>
          <w:rFonts w:ascii="Arial" w:hAnsi="Arial" w:cs="Arial"/>
          <w:color w:val="000000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 xml:space="preserve">Considerando a magnitude </w:t>
      </w:r>
      <w:r w:rsidR="006F4132" w:rsidRPr="00100849">
        <w:rPr>
          <w:rFonts w:ascii="Arial" w:hAnsi="Arial" w:cs="Arial"/>
          <w:sz w:val="36"/>
          <w:szCs w:val="36"/>
        </w:rPr>
        <w:t>dos</w:t>
      </w:r>
      <w:r w:rsidRPr="00100849">
        <w:rPr>
          <w:rFonts w:ascii="Arial" w:hAnsi="Arial" w:cs="Arial"/>
          <w:sz w:val="36"/>
          <w:szCs w:val="36"/>
        </w:rPr>
        <w:t xml:space="preserve"> comportamentos suicidas, </w:t>
      </w:r>
      <w:r w:rsidR="006609D6" w:rsidRPr="00100849">
        <w:rPr>
          <w:rFonts w:ascii="Arial" w:hAnsi="Arial" w:cs="Arial"/>
          <w:color w:val="000000"/>
          <w:sz w:val="36"/>
          <w:szCs w:val="36"/>
        </w:rPr>
        <w:t>p</w:t>
      </w:r>
      <w:r w:rsidR="00ED56B9" w:rsidRPr="00100849">
        <w:rPr>
          <w:rFonts w:ascii="Arial" w:hAnsi="Arial" w:cs="Arial"/>
          <w:color w:val="000000"/>
          <w:sz w:val="36"/>
          <w:szCs w:val="36"/>
        </w:rPr>
        <w:t>recisamos pensar</w:t>
      </w:r>
      <w:r w:rsidR="00BA7382" w:rsidRPr="00100849">
        <w:rPr>
          <w:rFonts w:ascii="Arial" w:hAnsi="Arial" w:cs="Arial"/>
          <w:color w:val="000000"/>
          <w:sz w:val="36"/>
          <w:szCs w:val="36"/>
        </w:rPr>
        <w:t xml:space="preserve"> que, para uma prevenção eficiente, tornam-se imprescindíveis </w:t>
      </w:r>
      <w:r w:rsidR="00ED56B9" w:rsidRPr="00100849">
        <w:rPr>
          <w:rFonts w:ascii="Arial" w:hAnsi="Arial" w:cs="Arial"/>
          <w:color w:val="000000"/>
          <w:sz w:val="36"/>
          <w:szCs w:val="36"/>
        </w:rPr>
        <w:t xml:space="preserve">a orientação e a capacitação </w:t>
      </w:r>
      <w:r w:rsidR="00BA7382" w:rsidRPr="00100849">
        <w:rPr>
          <w:rFonts w:ascii="Arial" w:hAnsi="Arial" w:cs="Arial"/>
          <w:color w:val="000000"/>
          <w:sz w:val="36"/>
          <w:szCs w:val="36"/>
        </w:rPr>
        <w:t xml:space="preserve">dos profissionais </w:t>
      </w:r>
      <w:r w:rsidR="00ED56B9" w:rsidRPr="00100849">
        <w:rPr>
          <w:rFonts w:ascii="Arial" w:hAnsi="Arial" w:cs="Arial"/>
          <w:color w:val="000000"/>
          <w:sz w:val="36"/>
          <w:szCs w:val="36"/>
        </w:rPr>
        <w:t>que trabalham nas emergências e nos serviços de qualidade mental, compostos por psicólogos, psiquiatras e terapeutas de família.</w:t>
      </w:r>
    </w:p>
    <w:p w:rsidR="00BA7382" w:rsidRPr="00100849" w:rsidRDefault="00BA7382" w:rsidP="00130DB9">
      <w:pPr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lastRenderedPageBreak/>
        <w:t>Urge</w:t>
      </w:r>
      <w:r w:rsidR="005C2EC1" w:rsidRPr="00100849">
        <w:rPr>
          <w:rFonts w:ascii="Arial" w:hAnsi="Arial" w:cs="Arial"/>
          <w:sz w:val="36"/>
          <w:szCs w:val="36"/>
        </w:rPr>
        <w:t xml:space="preserve"> propor e </w:t>
      </w:r>
      <w:r w:rsidR="00593D0A" w:rsidRPr="00100849">
        <w:rPr>
          <w:rFonts w:ascii="Arial" w:hAnsi="Arial" w:cs="Arial"/>
          <w:sz w:val="36"/>
          <w:szCs w:val="36"/>
        </w:rPr>
        <w:t>cobrar a prática das ações</w:t>
      </w:r>
      <w:r w:rsidRPr="00100849">
        <w:rPr>
          <w:rFonts w:ascii="Arial" w:hAnsi="Arial" w:cs="Arial"/>
          <w:sz w:val="36"/>
          <w:szCs w:val="36"/>
        </w:rPr>
        <w:t xml:space="preserve"> de integração do atendimento em saúde, visando </w:t>
      </w:r>
      <w:r w:rsidR="00130DB9" w:rsidRPr="00100849">
        <w:rPr>
          <w:rFonts w:ascii="Arial" w:hAnsi="Arial" w:cs="Arial"/>
          <w:sz w:val="36"/>
          <w:szCs w:val="36"/>
        </w:rPr>
        <w:t>à</w:t>
      </w:r>
      <w:r w:rsidRPr="00100849">
        <w:rPr>
          <w:rFonts w:ascii="Arial" w:hAnsi="Arial" w:cs="Arial"/>
          <w:sz w:val="36"/>
          <w:szCs w:val="36"/>
        </w:rPr>
        <w:t xml:space="preserve"> continuidade do atendimento prestado aos usuário</w:t>
      </w:r>
      <w:r w:rsidR="006609D6" w:rsidRPr="00100849">
        <w:rPr>
          <w:rFonts w:ascii="Arial" w:hAnsi="Arial" w:cs="Arial"/>
          <w:sz w:val="36"/>
          <w:szCs w:val="36"/>
        </w:rPr>
        <w:t>s</w:t>
      </w:r>
      <w:r w:rsidRPr="00100849">
        <w:rPr>
          <w:rFonts w:ascii="Arial" w:hAnsi="Arial" w:cs="Arial"/>
          <w:sz w:val="36"/>
          <w:szCs w:val="36"/>
        </w:rPr>
        <w:t xml:space="preserve">, a </w:t>
      </w:r>
      <w:r w:rsidR="006609D6" w:rsidRPr="00100849">
        <w:rPr>
          <w:rFonts w:ascii="Arial" w:hAnsi="Arial" w:cs="Arial"/>
          <w:sz w:val="36"/>
          <w:szCs w:val="36"/>
        </w:rPr>
        <w:t xml:space="preserve">corresponsabilização </w:t>
      </w:r>
      <w:r w:rsidRPr="00100849">
        <w:rPr>
          <w:rFonts w:ascii="Arial" w:hAnsi="Arial" w:cs="Arial"/>
          <w:sz w:val="36"/>
          <w:szCs w:val="36"/>
        </w:rPr>
        <w:t>dos profissionais e a resolutividade do sistema de saúde.</w:t>
      </w:r>
    </w:p>
    <w:p w:rsidR="006609D6" w:rsidRPr="00100849" w:rsidRDefault="006609D6" w:rsidP="006609D6">
      <w:pPr>
        <w:pStyle w:val="NormalWeb"/>
        <w:shd w:val="clear" w:color="auto" w:fill="FFFFFF"/>
        <w:spacing w:after="216" w:afterAutospacing="0" w:line="480" w:lineRule="auto"/>
        <w:ind w:firstLine="708"/>
        <w:jc w:val="both"/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 w:rsidRPr="00100849">
        <w:rPr>
          <w:rFonts w:ascii="Arial" w:hAnsi="Arial" w:cs="Arial"/>
          <w:color w:val="000000"/>
          <w:sz w:val="36"/>
          <w:szCs w:val="36"/>
        </w:rPr>
        <w:t>É de amplo conhecimento de todos que, quando há uma tentativa de suicídio, a pessoa segue para o serviço de emergência.  Nele, não há profissionais com formação acadêmica e profissional adequada para atendê-lo. Geralmente, o primeiro tratamento médico-cirúrgico é realizado como se fosse um trauma qualquer</w:t>
      </w:r>
      <w:r w:rsidR="006F4132" w:rsidRPr="00100849">
        <w:rPr>
          <w:rFonts w:ascii="Arial" w:hAnsi="Arial" w:cs="Arial"/>
          <w:color w:val="000000"/>
          <w:sz w:val="36"/>
          <w:szCs w:val="36"/>
        </w:rPr>
        <w:t>, e, a partir deste</w:t>
      </w:r>
      <w:r w:rsidRPr="00100849">
        <w:rPr>
          <w:rFonts w:ascii="Arial" w:hAnsi="Arial" w:cs="Arial"/>
          <w:color w:val="000000"/>
          <w:sz w:val="36"/>
          <w:szCs w:val="36"/>
        </w:rPr>
        <w:t xml:space="preserve"> </w:t>
      </w:r>
      <w:r w:rsidR="006F4132" w:rsidRPr="00100849">
        <w:rPr>
          <w:rFonts w:ascii="Arial" w:hAnsi="Arial" w:cs="Arial"/>
          <w:color w:val="000000"/>
          <w:sz w:val="36"/>
          <w:szCs w:val="36"/>
        </w:rPr>
        <w:t>atendimento</w:t>
      </w:r>
      <w:r w:rsidRPr="00100849">
        <w:rPr>
          <w:rFonts w:ascii="Arial" w:hAnsi="Arial" w:cs="Arial"/>
          <w:color w:val="000000"/>
          <w:sz w:val="36"/>
          <w:szCs w:val="36"/>
        </w:rPr>
        <w:t xml:space="preserve">, o paciente segue para sua residência, </w:t>
      </w:r>
      <w:r w:rsidR="006F4132" w:rsidRPr="00100849">
        <w:rPr>
          <w:rFonts w:ascii="Arial" w:hAnsi="Arial" w:cs="Arial"/>
          <w:color w:val="000000"/>
          <w:sz w:val="36"/>
          <w:szCs w:val="36"/>
        </w:rPr>
        <w:t>quando</w:t>
      </w:r>
      <w:r w:rsidRPr="00100849">
        <w:rPr>
          <w:rFonts w:ascii="Arial" w:hAnsi="Arial" w:cs="Arial"/>
          <w:color w:val="000000"/>
          <w:sz w:val="36"/>
          <w:szCs w:val="36"/>
        </w:rPr>
        <w:t xml:space="preserve"> deveria ser encaminhado para tratamento específico com psiquiatra ou psicólogo.</w:t>
      </w:r>
      <w:r w:rsidRPr="00100849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</w:p>
    <w:p w:rsidR="00ED56B9" w:rsidRPr="00100849" w:rsidRDefault="00ED56B9" w:rsidP="005C2EC1">
      <w:pPr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lastRenderedPageBreak/>
        <w:t>É importante</w:t>
      </w:r>
      <w:r w:rsidR="00130DB9" w:rsidRPr="00100849">
        <w:rPr>
          <w:rFonts w:ascii="Arial" w:hAnsi="Arial" w:cs="Arial"/>
          <w:sz w:val="36"/>
          <w:szCs w:val="36"/>
        </w:rPr>
        <w:t xml:space="preserve"> haver</w:t>
      </w:r>
      <w:r w:rsidRPr="00100849">
        <w:rPr>
          <w:rFonts w:ascii="Arial" w:hAnsi="Arial" w:cs="Arial"/>
          <w:sz w:val="36"/>
          <w:szCs w:val="36"/>
        </w:rPr>
        <w:t xml:space="preserve"> estratégia de prevenção nacional</w:t>
      </w:r>
      <w:r w:rsidR="005C2EC1" w:rsidRPr="00100849">
        <w:rPr>
          <w:rFonts w:ascii="Arial" w:hAnsi="Arial" w:cs="Arial"/>
          <w:sz w:val="36"/>
          <w:szCs w:val="36"/>
        </w:rPr>
        <w:t xml:space="preserve"> efetiva</w:t>
      </w:r>
      <w:r w:rsidRPr="00100849">
        <w:rPr>
          <w:rFonts w:ascii="Arial" w:hAnsi="Arial" w:cs="Arial"/>
          <w:sz w:val="36"/>
          <w:szCs w:val="36"/>
        </w:rPr>
        <w:t xml:space="preserve"> que permita </w:t>
      </w:r>
      <w:r w:rsidR="006F4132" w:rsidRPr="00100849">
        <w:rPr>
          <w:rFonts w:ascii="Arial" w:hAnsi="Arial" w:cs="Arial"/>
          <w:sz w:val="36"/>
          <w:szCs w:val="36"/>
        </w:rPr>
        <w:t>às</w:t>
      </w:r>
      <w:r w:rsidRPr="00100849">
        <w:rPr>
          <w:rFonts w:ascii="Arial" w:hAnsi="Arial" w:cs="Arial"/>
          <w:sz w:val="36"/>
          <w:szCs w:val="36"/>
        </w:rPr>
        <w:t xml:space="preserve"> comunidades</w:t>
      </w:r>
      <w:r w:rsidR="009205C6" w:rsidRPr="00100849">
        <w:rPr>
          <w:rFonts w:ascii="Arial" w:hAnsi="Arial" w:cs="Arial"/>
          <w:sz w:val="36"/>
          <w:szCs w:val="36"/>
        </w:rPr>
        <w:t xml:space="preserve"> e as instituições sensibilizadas pelo problema</w:t>
      </w:r>
      <w:r w:rsidRPr="00100849">
        <w:rPr>
          <w:rFonts w:ascii="Arial" w:hAnsi="Arial" w:cs="Arial"/>
          <w:sz w:val="36"/>
          <w:szCs w:val="36"/>
        </w:rPr>
        <w:t xml:space="preserve"> se un</w:t>
      </w:r>
      <w:r w:rsidR="006F4132" w:rsidRPr="00100849">
        <w:rPr>
          <w:rFonts w:ascii="Arial" w:hAnsi="Arial" w:cs="Arial"/>
          <w:sz w:val="36"/>
          <w:szCs w:val="36"/>
        </w:rPr>
        <w:t>irem</w:t>
      </w:r>
      <w:r w:rsidRPr="00100849">
        <w:rPr>
          <w:rFonts w:ascii="Arial" w:hAnsi="Arial" w:cs="Arial"/>
          <w:sz w:val="36"/>
          <w:szCs w:val="36"/>
        </w:rPr>
        <w:t xml:space="preserve"> e enfrentar</w:t>
      </w:r>
      <w:r w:rsidR="006F4132" w:rsidRPr="00100849">
        <w:rPr>
          <w:rFonts w:ascii="Arial" w:hAnsi="Arial" w:cs="Arial"/>
          <w:sz w:val="36"/>
          <w:szCs w:val="36"/>
        </w:rPr>
        <w:t>em</w:t>
      </w:r>
      <w:r w:rsidRPr="00100849">
        <w:rPr>
          <w:rFonts w:ascii="Arial" w:hAnsi="Arial" w:cs="Arial"/>
          <w:sz w:val="36"/>
          <w:szCs w:val="36"/>
        </w:rPr>
        <w:t xml:space="preserve"> o suicídio e as </w:t>
      </w:r>
      <w:r w:rsidR="00593D0A" w:rsidRPr="00100849">
        <w:rPr>
          <w:rFonts w:ascii="Arial" w:hAnsi="Arial" w:cs="Arial"/>
          <w:sz w:val="36"/>
          <w:szCs w:val="36"/>
        </w:rPr>
        <w:t>suas especificidades sem estigmatização e preconceito.</w:t>
      </w:r>
      <w:r w:rsidR="005C2EC1" w:rsidRPr="00100849">
        <w:rPr>
          <w:rFonts w:ascii="Arial" w:hAnsi="Arial" w:cs="Arial"/>
          <w:sz w:val="36"/>
          <w:szCs w:val="36"/>
        </w:rPr>
        <w:t xml:space="preserve"> </w:t>
      </w:r>
    </w:p>
    <w:p w:rsidR="00130DB9" w:rsidRPr="00100849" w:rsidRDefault="009007C8" w:rsidP="00017D3F">
      <w:pPr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>Face ao exposto</w:t>
      </w:r>
      <w:r w:rsidR="00017D3F" w:rsidRPr="00100849">
        <w:rPr>
          <w:rFonts w:ascii="Arial" w:hAnsi="Arial" w:cs="Arial"/>
          <w:sz w:val="36"/>
          <w:szCs w:val="36"/>
        </w:rPr>
        <w:t xml:space="preserve">, clamo </w:t>
      </w:r>
      <w:r w:rsidR="00130DB9" w:rsidRPr="00100849">
        <w:rPr>
          <w:rFonts w:ascii="Arial" w:hAnsi="Arial" w:cs="Arial"/>
          <w:sz w:val="36"/>
          <w:szCs w:val="36"/>
        </w:rPr>
        <w:t>aos Nobres Deputados e Deputadas empenho e ações</w:t>
      </w:r>
      <w:r w:rsidR="00017D3F" w:rsidRPr="00100849">
        <w:rPr>
          <w:rFonts w:ascii="Arial" w:hAnsi="Arial" w:cs="Arial"/>
          <w:sz w:val="36"/>
          <w:szCs w:val="36"/>
        </w:rPr>
        <w:t xml:space="preserve"> </w:t>
      </w:r>
      <w:r w:rsidR="00130DB9" w:rsidRPr="00100849">
        <w:rPr>
          <w:rFonts w:ascii="Arial" w:hAnsi="Arial" w:cs="Arial"/>
          <w:sz w:val="36"/>
          <w:szCs w:val="36"/>
        </w:rPr>
        <w:t xml:space="preserve">para que as diretrizes </w:t>
      </w:r>
      <w:r w:rsidR="00593D0A" w:rsidRPr="00100849">
        <w:rPr>
          <w:rFonts w:ascii="Arial" w:hAnsi="Arial" w:cs="Arial"/>
          <w:sz w:val="36"/>
          <w:szCs w:val="36"/>
        </w:rPr>
        <w:t>elencadas na Portaria</w:t>
      </w:r>
      <w:r w:rsidR="00017D3F" w:rsidRPr="00100849">
        <w:rPr>
          <w:rFonts w:ascii="Arial" w:hAnsi="Arial" w:cs="Arial"/>
          <w:sz w:val="36"/>
          <w:szCs w:val="36"/>
        </w:rPr>
        <w:t xml:space="preserve"> nº 1876/2006, que institui as Diretrizes Nacionais para Prevenção do Suicídio</w:t>
      </w:r>
      <w:r w:rsidR="004E739F" w:rsidRPr="00100849">
        <w:rPr>
          <w:rFonts w:ascii="Arial" w:hAnsi="Arial" w:cs="Arial"/>
          <w:sz w:val="36"/>
          <w:szCs w:val="36"/>
        </w:rPr>
        <w:t>,</w:t>
      </w:r>
      <w:r w:rsidR="00017D3F" w:rsidRPr="00100849">
        <w:rPr>
          <w:rFonts w:ascii="Arial" w:hAnsi="Arial" w:cs="Arial"/>
          <w:sz w:val="36"/>
          <w:szCs w:val="36"/>
        </w:rPr>
        <w:t xml:space="preserve"> não </w:t>
      </w:r>
      <w:r w:rsidR="00593D0A" w:rsidRPr="00100849">
        <w:rPr>
          <w:rFonts w:ascii="Arial" w:hAnsi="Arial" w:cs="Arial"/>
          <w:sz w:val="36"/>
          <w:szCs w:val="36"/>
        </w:rPr>
        <w:t xml:space="preserve">configurem apenas preceitos sem autoridade </w:t>
      </w:r>
      <w:r w:rsidR="00017D3F" w:rsidRPr="00100849">
        <w:rPr>
          <w:rFonts w:ascii="Arial" w:hAnsi="Arial" w:cs="Arial"/>
          <w:sz w:val="36"/>
          <w:szCs w:val="36"/>
        </w:rPr>
        <w:t>nem</w:t>
      </w:r>
      <w:r w:rsidR="00593D0A" w:rsidRPr="00100849">
        <w:rPr>
          <w:rFonts w:ascii="Arial" w:hAnsi="Arial" w:cs="Arial"/>
          <w:sz w:val="36"/>
          <w:szCs w:val="36"/>
        </w:rPr>
        <w:t xml:space="preserve"> valor.</w:t>
      </w:r>
    </w:p>
    <w:p w:rsidR="00017D3F" w:rsidRPr="00100849" w:rsidRDefault="00C61358" w:rsidP="00017D3F">
      <w:pPr>
        <w:pStyle w:val="NormalWeb"/>
        <w:shd w:val="clear" w:color="auto" w:fill="FFFFFF"/>
        <w:spacing w:before="0" w:beforeAutospacing="0" w:after="525" w:afterAutospacing="0" w:line="480" w:lineRule="auto"/>
        <w:ind w:firstLine="708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>Olhemos atentamente</w:t>
      </w:r>
      <w:r w:rsidR="00130DB9" w:rsidRPr="00100849">
        <w:rPr>
          <w:rFonts w:ascii="Arial" w:hAnsi="Arial" w:cs="Arial"/>
          <w:sz w:val="36"/>
          <w:szCs w:val="36"/>
        </w:rPr>
        <w:t xml:space="preserve"> para</w:t>
      </w:r>
      <w:r w:rsidR="00B620C4" w:rsidRPr="00100849">
        <w:rPr>
          <w:rFonts w:ascii="Arial" w:hAnsi="Arial" w:cs="Arial"/>
          <w:sz w:val="36"/>
          <w:szCs w:val="36"/>
        </w:rPr>
        <w:t xml:space="preserve"> este segmento populacional mais vulnerável e para</w:t>
      </w:r>
      <w:r w:rsidR="00130DB9" w:rsidRPr="00100849">
        <w:rPr>
          <w:rFonts w:ascii="Arial" w:hAnsi="Arial" w:cs="Arial"/>
          <w:sz w:val="36"/>
          <w:szCs w:val="36"/>
        </w:rPr>
        <w:t xml:space="preserve"> </w:t>
      </w:r>
      <w:r w:rsidR="008E470D" w:rsidRPr="00100849">
        <w:rPr>
          <w:rFonts w:ascii="Arial" w:hAnsi="Arial" w:cs="Arial"/>
          <w:sz w:val="36"/>
          <w:szCs w:val="36"/>
        </w:rPr>
        <w:t>os efeitos nocivos que o</w:t>
      </w:r>
      <w:r w:rsidR="00B620C4" w:rsidRPr="00100849">
        <w:rPr>
          <w:rFonts w:ascii="Arial" w:hAnsi="Arial" w:cs="Arial"/>
          <w:sz w:val="36"/>
          <w:szCs w:val="36"/>
        </w:rPr>
        <w:t xml:space="preserve"> suicídio </w:t>
      </w:r>
      <w:r w:rsidR="008E470D" w:rsidRPr="00100849">
        <w:rPr>
          <w:rFonts w:ascii="Arial" w:hAnsi="Arial" w:cs="Arial"/>
          <w:sz w:val="36"/>
          <w:szCs w:val="36"/>
        </w:rPr>
        <w:t>exerce n</w:t>
      </w:r>
      <w:r w:rsidR="00B620C4" w:rsidRPr="00100849">
        <w:rPr>
          <w:rFonts w:ascii="Arial" w:hAnsi="Arial" w:cs="Arial"/>
          <w:sz w:val="36"/>
          <w:szCs w:val="36"/>
        </w:rPr>
        <w:t>a saúde mental</w:t>
      </w:r>
      <w:r w:rsidR="008E470D" w:rsidRPr="00100849">
        <w:rPr>
          <w:rFonts w:ascii="Arial" w:hAnsi="Arial" w:cs="Arial"/>
          <w:sz w:val="36"/>
          <w:szCs w:val="36"/>
        </w:rPr>
        <w:t xml:space="preserve"> de familiares</w:t>
      </w:r>
      <w:r w:rsidR="00B620C4" w:rsidRPr="00100849">
        <w:rPr>
          <w:rFonts w:ascii="Arial" w:hAnsi="Arial" w:cs="Arial"/>
          <w:sz w:val="36"/>
          <w:szCs w:val="36"/>
        </w:rPr>
        <w:t xml:space="preserve">, </w:t>
      </w:r>
      <w:r w:rsidR="008E470D" w:rsidRPr="00100849">
        <w:rPr>
          <w:rFonts w:ascii="Arial" w:hAnsi="Arial" w:cs="Arial"/>
          <w:sz w:val="36"/>
          <w:szCs w:val="36"/>
        </w:rPr>
        <w:t>especialmente pelo</w:t>
      </w:r>
      <w:r w:rsidR="00B620C4" w:rsidRPr="00100849">
        <w:rPr>
          <w:rFonts w:ascii="Arial" w:hAnsi="Arial" w:cs="Arial"/>
          <w:sz w:val="36"/>
          <w:szCs w:val="36"/>
        </w:rPr>
        <w:t xml:space="preserve"> impacto traumático e </w:t>
      </w:r>
      <w:r w:rsidR="008E470D" w:rsidRPr="00100849">
        <w:rPr>
          <w:rFonts w:ascii="Arial" w:hAnsi="Arial" w:cs="Arial"/>
          <w:sz w:val="36"/>
          <w:szCs w:val="36"/>
        </w:rPr>
        <w:lastRenderedPageBreak/>
        <w:t>pel</w:t>
      </w:r>
      <w:r w:rsidR="00B620C4" w:rsidRPr="00100849">
        <w:rPr>
          <w:rFonts w:ascii="Arial" w:hAnsi="Arial" w:cs="Arial"/>
          <w:sz w:val="36"/>
          <w:szCs w:val="36"/>
        </w:rPr>
        <w:t xml:space="preserve">os danos econômicos </w:t>
      </w:r>
      <w:r w:rsidR="008E470D" w:rsidRPr="00100849">
        <w:rPr>
          <w:rFonts w:ascii="Arial" w:hAnsi="Arial" w:cs="Arial"/>
          <w:sz w:val="36"/>
          <w:szCs w:val="36"/>
        </w:rPr>
        <w:t>causados</w:t>
      </w:r>
      <w:r w:rsidR="00B620C4" w:rsidRPr="00100849">
        <w:rPr>
          <w:rFonts w:ascii="Arial" w:hAnsi="Arial" w:cs="Arial"/>
          <w:sz w:val="36"/>
          <w:szCs w:val="36"/>
        </w:rPr>
        <w:t xml:space="preserve"> </w:t>
      </w:r>
      <w:r w:rsidR="008E470D" w:rsidRPr="00100849">
        <w:rPr>
          <w:rFonts w:ascii="Arial" w:hAnsi="Arial" w:cs="Arial"/>
          <w:sz w:val="36"/>
          <w:szCs w:val="36"/>
        </w:rPr>
        <w:t>às pessoas próximas</w:t>
      </w:r>
      <w:r w:rsidR="00B620C4" w:rsidRPr="00100849">
        <w:rPr>
          <w:rFonts w:ascii="Arial" w:hAnsi="Arial" w:cs="Arial"/>
          <w:sz w:val="36"/>
          <w:szCs w:val="36"/>
        </w:rPr>
        <w:t xml:space="preserve"> das vítimas. </w:t>
      </w:r>
    </w:p>
    <w:p w:rsidR="00B620C4" w:rsidRPr="00100849" w:rsidRDefault="005C2EC1" w:rsidP="004E739F">
      <w:pPr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>Concluo este pronunciamento</w:t>
      </w:r>
      <w:r w:rsidR="00B620C4" w:rsidRPr="00100849">
        <w:rPr>
          <w:rFonts w:ascii="Arial" w:hAnsi="Arial" w:cs="Arial"/>
          <w:sz w:val="36"/>
          <w:szCs w:val="36"/>
        </w:rPr>
        <w:t xml:space="preserve"> ressaltando a importância de </w:t>
      </w:r>
      <w:r w:rsidR="004E739F" w:rsidRPr="00100849">
        <w:rPr>
          <w:rFonts w:ascii="Arial" w:hAnsi="Arial" w:cs="Arial"/>
          <w:sz w:val="36"/>
          <w:szCs w:val="36"/>
        </w:rPr>
        <w:t>enfrentar a questão d</w:t>
      </w:r>
      <w:r w:rsidR="00B620C4" w:rsidRPr="00100849">
        <w:rPr>
          <w:rFonts w:ascii="Arial" w:hAnsi="Arial" w:cs="Arial"/>
          <w:sz w:val="36"/>
          <w:szCs w:val="36"/>
        </w:rPr>
        <w:t xml:space="preserve">o suicídio </w:t>
      </w:r>
      <w:r w:rsidR="00313808" w:rsidRPr="00100849">
        <w:rPr>
          <w:rFonts w:ascii="Arial" w:hAnsi="Arial" w:cs="Arial"/>
          <w:sz w:val="36"/>
          <w:szCs w:val="36"/>
        </w:rPr>
        <w:t>com as devidas urgência e gravidade</w:t>
      </w:r>
      <w:r w:rsidR="008E470D" w:rsidRPr="00100849">
        <w:rPr>
          <w:rFonts w:ascii="Arial" w:hAnsi="Arial" w:cs="Arial"/>
          <w:sz w:val="36"/>
          <w:szCs w:val="36"/>
        </w:rPr>
        <w:t>,</w:t>
      </w:r>
      <w:r w:rsidR="00B620C4" w:rsidRPr="00100849">
        <w:rPr>
          <w:rFonts w:ascii="Arial" w:hAnsi="Arial" w:cs="Arial"/>
          <w:sz w:val="36"/>
          <w:szCs w:val="36"/>
        </w:rPr>
        <w:t xml:space="preserve"> </w:t>
      </w:r>
      <w:r w:rsidR="00313808" w:rsidRPr="00100849">
        <w:rPr>
          <w:rFonts w:ascii="Arial" w:hAnsi="Arial" w:cs="Arial"/>
          <w:sz w:val="36"/>
          <w:szCs w:val="36"/>
        </w:rPr>
        <w:t>buscando</w:t>
      </w:r>
      <w:r w:rsidR="00B620C4" w:rsidRPr="00100849">
        <w:rPr>
          <w:rFonts w:ascii="Arial" w:hAnsi="Arial" w:cs="Arial"/>
          <w:sz w:val="36"/>
          <w:szCs w:val="36"/>
        </w:rPr>
        <w:t xml:space="preserve"> garantir</w:t>
      </w:r>
      <w:r w:rsidR="004E739F" w:rsidRPr="00100849">
        <w:rPr>
          <w:rFonts w:ascii="Arial" w:hAnsi="Arial" w:cs="Arial"/>
          <w:sz w:val="36"/>
          <w:szCs w:val="36"/>
        </w:rPr>
        <w:t xml:space="preserve"> </w:t>
      </w:r>
      <w:r w:rsidR="0090143E" w:rsidRPr="00100849">
        <w:rPr>
          <w:rFonts w:ascii="Arial" w:hAnsi="Arial" w:cs="Arial"/>
          <w:sz w:val="36"/>
          <w:szCs w:val="36"/>
        </w:rPr>
        <w:t xml:space="preserve">a consolidação de </w:t>
      </w:r>
      <w:r w:rsidR="00313808" w:rsidRPr="00100849">
        <w:rPr>
          <w:rFonts w:ascii="Arial" w:hAnsi="Arial" w:cs="Arial"/>
          <w:sz w:val="36"/>
          <w:szCs w:val="36"/>
        </w:rPr>
        <w:t xml:space="preserve">políticas públicas </w:t>
      </w:r>
      <w:r w:rsidR="00B620C4" w:rsidRPr="00100849">
        <w:rPr>
          <w:rFonts w:ascii="Arial" w:hAnsi="Arial" w:cs="Arial"/>
          <w:sz w:val="36"/>
          <w:szCs w:val="36"/>
        </w:rPr>
        <w:t>para atender</w:t>
      </w:r>
      <w:r w:rsidR="0090143E" w:rsidRPr="00100849">
        <w:rPr>
          <w:rFonts w:ascii="Arial" w:hAnsi="Arial" w:cs="Arial"/>
          <w:sz w:val="36"/>
          <w:szCs w:val="36"/>
        </w:rPr>
        <w:t xml:space="preserve"> </w:t>
      </w:r>
      <w:r w:rsidR="009205C6" w:rsidRPr="00100849">
        <w:rPr>
          <w:rFonts w:ascii="Arial" w:hAnsi="Arial" w:cs="Arial"/>
          <w:sz w:val="36"/>
          <w:szCs w:val="36"/>
        </w:rPr>
        <w:t>a</w:t>
      </w:r>
      <w:r w:rsidR="00B620C4" w:rsidRPr="00100849">
        <w:rPr>
          <w:rFonts w:ascii="Arial" w:hAnsi="Arial" w:cs="Arial"/>
          <w:sz w:val="36"/>
          <w:szCs w:val="36"/>
        </w:rPr>
        <w:t>s necessidades de saúde mental</w:t>
      </w:r>
      <w:r w:rsidR="004E739F" w:rsidRPr="00100849">
        <w:rPr>
          <w:rFonts w:ascii="Arial" w:hAnsi="Arial" w:cs="Arial"/>
          <w:sz w:val="36"/>
          <w:szCs w:val="36"/>
        </w:rPr>
        <w:t xml:space="preserve"> </w:t>
      </w:r>
      <w:r w:rsidR="009205C6" w:rsidRPr="00100849">
        <w:rPr>
          <w:rFonts w:ascii="Arial" w:hAnsi="Arial" w:cs="Arial"/>
          <w:sz w:val="36"/>
          <w:szCs w:val="36"/>
        </w:rPr>
        <w:t>da população brasileira</w:t>
      </w:r>
      <w:r w:rsidR="004E739F" w:rsidRPr="00100849">
        <w:rPr>
          <w:rFonts w:ascii="Arial" w:hAnsi="Arial" w:cs="Arial"/>
          <w:sz w:val="36"/>
          <w:szCs w:val="36"/>
        </w:rPr>
        <w:t>.</w:t>
      </w:r>
      <w:r w:rsidR="00B620C4" w:rsidRPr="00100849">
        <w:rPr>
          <w:rFonts w:ascii="Arial" w:hAnsi="Arial" w:cs="Arial"/>
          <w:sz w:val="36"/>
          <w:szCs w:val="36"/>
        </w:rPr>
        <w:t xml:space="preserve"> </w:t>
      </w:r>
    </w:p>
    <w:p w:rsidR="009205C6" w:rsidRPr="00100849" w:rsidRDefault="009205C6" w:rsidP="004E739F">
      <w:pPr>
        <w:spacing w:line="480" w:lineRule="auto"/>
        <w:ind w:firstLine="708"/>
        <w:jc w:val="both"/>
        <w:rPr>
          <w:rFonts w:ascii="Arial" w:hAnsi="Arial" w:cs="Arial"/>
          <w:sz w:val="36"/>
          <w:szCs w:val="36"/>
        </w:rPr>
      </w:pPr>
    </w:p>
    <w:p w:rsidR="00823737" w:rsidRPr="00100849" w:rsidRDefault="00823737" w:rsidP="00823737">
      <w:pPr>
        <w:spacing w:line="480" w:lineRule="auto"/>
        <w:jc w:val="both"/>
        <w:rPr>
          <w:rFonts w:ascii="Arial" w:hAnsi="Arial" w:cs="Arial"/>
          <w:sz w:val="36"/>
          <w:szCs w:val="36"/>
        </w:rPr>
      </w:pPr>
      <w:r w:rsidRPr="00100849">
        <w:rPr>
          <w:rFonts w:ascii="Arial" w:hAnsi="Arial" w:cs="Arial"/>
          <w:sz w:val="36"/>
          <w:szCs w:val="36"/>
        </w:rPr>
        <w:tab/>
      </w:r>
      <w:r w:rsidRPr="00100849">
        <w:rPr>
          <w:rFonts w:ascii="Arial" w:hAnsi="Arial" w:cs="Arial"/>
          <w:sz w:val="36"/>
          <w:szCs w:val="36"/>
        </w:rPr>
        <w:tab/>
        <w:t xml:space="preserve"> Muito Obrigado!</w:t>
      </w:r>
    </w:p>
    <w:p w:rsidR="00B620C4" w:rsidRPr="00100849" w:rsidRDefault="00B620C4" w:rsidP="00823737">
      <w:pPr>
        <w:spacing w:line="480" w:lineRule="auto"/>
        <w:jc w:val="both"/>
        <w:rPr>
          <w:rFonts w:ascii="Arial" w:hAnsi="Arial" w:cs="Arial"/>
          <w:sz w:val="36"/>
          <w:szCs w:val="36"/>
        </w:rPr>
      </w:pPr>
    </w:p>
    <w:p w:rsidR="0066024D" w:rsidRDefault="0066024D" w:rsidP="0066024D">
      <w:pPr>
        <w:jc w:val="center"/>
      </w:pPr>
      <w:r>
        <w:rPr>
          <w:noProof/>
          <w:lang w:eastAsia="pt-BR"/>
        </w:rPr>
        <w:lastRenderedPageBreak/>
        <w:drawing>
          <wp:inline distT="0" distB="0" distL="0" distR="0">
            <wp:extent cx="5967367" cy="5669280"/>
            <wp:effectExtent l="0" t="0" r="0" b="7620"/>
            <wp:docPr id="1" name="Imagem 1" descr="http://f.i.uol.com.br/folha/equilibrio/images/131611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.i.uol.com.br/folha/equilibrio/images/1316119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346" cy="567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024D" w:rsidSect="008F52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6024D"/>
    <w:rsid w:val="00017D3F"/>
    <w:rsid w:val="00100849"/>
    <w:rsid w:val="0010637C"/>
    <w:rsid w:val="00130DB9"/>
    <w:rsid w:val="00146F0B"/>
    <w:rsid w:val="0016288F"/>
    <w:rsid w:val="00273D2A"/>
    <w:rsid w:val="002A72EA"/>
    <w:rsid w:val="002E7A38"/>
    <w:rsid w:val="00313808"/>
    <w:rsid w:val="0034287C"/>
    <w:rsid w:val="004D009B"/>
    <w:rsid w:val="004E739F"/>
    <w:rsid w:val="004F6743"/>
    <w:rsid w:val="0053694F"/>
    <w:rsid w:val="00593D0A"/>
    <w:rsid w:val="005C2EC1"/>
    <w:rsid w:val="00631331"/>
    <w:rsid w:val="0066024D"/>
    <w:rsid w:val="006609D6"/>
    <w:rsid w:val="006F4132"/>
    <w:rsid w:val="007D44D9"/>
    <w:rsid w:val="00823737"/>
    <w:rsid w:val="008E470D"/>
    <w:rsid w:val="008F5203"/>
    <w:rsid w:val="009007C8"/>
    <w:rsid w:val="0090143E"/>
    <w:rsid w:val="009205C6"/>
    <w:rsid w:val="009D481D"/>
    <w:rsid w:val="009E707B"/>
    <w:rsid w:val="00A552B1"/>
    <w:rsid w:val="00A937E6"/>
    <w:rsid w:val="00AA4AA5"/>
    <w:rsid w:val="00B620C4"/>
    <w:rsid w:val="00BA7382"/>
    <w:rsid w:val="00C61358"/>
    <w:rsid w:val="00C811E2"/>
    <w:rsid w:val="00CE34D6"/>
    <w:rsid w:val="00E33ACE"/>
    <w:rsid w:val="00E3468A"/>
    <w:rsid w:val="00E54654"/>
    <w:rsid w:val="00EC6BC7"/>
    <w:rsid w:val="00ED56B9"/>
    <w:rsid w:val="00F353AA"/>
    <w:rsid w:val="00F63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203"/>
  </w:style>
  <w:style w:type="paragraph" w:styleId="Ttulo1">
    <w:name w:val="heading 1"/>
    <w:basedOn w:val="Normal"/>
    <w:link w:val="Ttulo1Char"/>
    <w:uiPriority w:val="9"/>
    <w:qFormat/>
    <w:rsid w:val="00017D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6024D"/>
  </w:style>
  <w:style w:type="paragraph" w:styleId="Textodebalo">
    <w:name w:val="Balloon Text"/>
    <w:basedOn w:val="Normal"/>
    <w:link w:val="TextodebaloChar"/>
    <w:uiPriority w:val="99"/>
    <w:semiHidden/>
    <w:unhideWhenUsed/>
    <w:rsid w:val="00660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24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66024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54654"/>
    <w:rPr>
      <w:b/>
      <w:bCs/>
    </w:rPr>
  </w:style>
  <w:style w:type="paragraph" w:customStyle="1" w:styleId="Default">
    <w:name w:val="Default"/>
    <w:basedOn w:val="Normal"/>
    <w:uiPriority w:val="99"/>
    <w:rsid w:val="00E3468A"/>
    <w:pPr>
      <w:autoSpaceDE w:val="0"/>
      <w:autoSpaceDN w:val="0"/>
      <w:spacing w:after="0" w:line="240" w:lineRule="auto"/>
    </w:pPr>
    <w:rPr>
      <w:rFonts w:ascii="Verdana" w:eastAsia="Calibri" w:hAnsi="Verdana" w:cs="Times New Roman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17D3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17D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6024D"/>
  </w:style>
  <w:style w:type="paragraph" w:styleId="Textodebalo">
    <w:name w:val="Balloon Text"/>
    <w:basedOn w:val="Normal"/>
    <w:link w:val="TextodebaloChar"/>
    <w:uiPriority w:val="99"/>
    <w:semiHidden/>
    <w:unhideWhenUsed/>
    <w:rsid w:val="00660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24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66024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54654"/>
    <w:rPr>
      <w:b/>
      <w:bCs/>
    </w:rPr>
  </w:style>
  <w:style w:type="paragraph" w:customStyle="1" w:styleId="Default">
    <w:name w:val="Default"/>
    <w:basedOn w:val="Normal"/>
    <w:uiPriority w:val="99"/>
    <w:rsid w:val="00E3468A"/>
    <w:pPr>
      <w:autoSpaceDE w:val="0"/>
      <w:autoSpaceDN w:val="0"/>
      <w:spacing w:after="0" w:line="240" w:lineRule="auto"/>
    </w:pPr>
    <w:rPr>
      <w:rFonts w:ascii="Verdana" w:eastAsia="Calibri" w:hAnsi="Verdana" w:cs="Times New Roman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17D3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982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Administrador</cp:lastModifiedBy>
  <cp:revision>2</cp:revision>
  <cp:lastPrinted>2015-09-09T20:39:00Z</cp:lastPrinted>
  <dcterms:created xsi:type="dcterms:W3CDTF">2015-09-15T21:49:00Z</dcterms:created>
  <dcterms:modified xsi:type="dcterms:W3CDTF">2015-09-15T21:49:00Z</dcterms:modified>
</cp:coreProperties>
</file>